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2"/>
      </w:tblGrid>
      <w:tr w:rsidR="00CD5707" w:rsidRPr="00CD5707" w:rsidTr="002C2357">
        <w:trPr>
          <w:tblCellSpacing w:w="0" w:type="dxa"/>
        </w:trPr>
        <w:tc>
          <w:tcPr>
            <w:tcW w:w="10202" w:type="dxa"/>
            <w:vAlign w:val="center"/>
            <w:hideMark/>
          </w:tcPr>
          <w:p w:rsidR="00CD5707" w:rsidRPr="00CD5707" w:rsidRDefault="00CD5707" w:rsidP="00CD570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AE1F2A" w:rsidRPr="00A46E21" w:rsidRDefault="00776C7E" w:rsidP="00776C7E">
      <w:pPr>
        <w:spacing w:afterLines="30" w:after="108"/>
        <w:jc w:val="center"/>
        <w:rPr>
          <w:rFonts w:ascii="標楷體" w:eastAsia="標楷體" w:hAnsi="標楷體"/>
          <w:sz w:val="48"/>
          <w:szCs w:val="48"/>
        </w:rPr>
      </w:pPr>
      <w:r w:rsidRPr="00A46E21">
        <w:rPr>
          <w:rFonts w:ascii="標楷體" w:eastAsia="標楷體" w:hAnsi="標楷體" w:hint="eastAsia"/>
          <w:sz w:val="48"/>
          <w:szCs w:val="48"/>
        </w:rPr>
        <w:t>第</w:t>
      </w:r>
      <w:r w:rsidR="000E35E9" w:rsidRPr="00A46E21">
        <w:rPr>
          <w:rFonts w:ascii="標楷體" w:eastAsia="標楷體" w:hAnsi="標楷體" w:hint="eastAsia"/>
          <w:sz w:val="48"/>
          <w:szCs w:val="48"/>
        </w:rPr>
        <w:t>四</w:t>
      </w:r>
      <w:r w:rsidRPr="00A46E21">
        <w:rPr>
          <w:rFonts w:ascii="標楷體" w:eastAsia="標楷體" w:hAnsi="標楷體" w:hint="eastAsia"/>
          <w:sz w:val="48"/>
          <w:szCs w:val="48"/>
        </w:rPr>
        <w:t>屆南港盃羽球賽實施</w:t>
      </w:r>
      <w:r w:rsidR="0023281B">
        <w:rPr>
          <w:rFonts w:ascii="標楷體" w:eastAsia="標楷體" w:hAnsi="標楷體" w:hint="eastAsia"/>
          <w:sz w:val="48"/>
          <w:szCs w:val="48"/>
        </w:rPr>
        <w:t>辦法</w:t>
      </w:r>
    </w:p>
    <w:p w:rsidR="00776C7E" w:rsidRDefault="00776C7E" w:rsidP="00776C7E">
      <w:pPr>
        <w:spacing w:line="36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 xml:space="preserve">一、目  </w:t>
      </w:r>
      <w:r w:rsidR="00736D14">
        <w:rPr>
          <w:rFonts w:ascii="標楷體" w:eastAsia="標楷體" w:hAnsi="標楷體" w:hint="eastAsia"/>
          <w:sz w:val="32"/>
          <w:szCs w:val="40"/>
        </w:rPr>
        <w:t xml:space="preserve">  </w:t>
      </w:r>
      <w:r>
        <w:rPr>
          <w:rFonts w:ascii="標楷體" w:eastAsia="標楷體" w:hAnsi="標楷體" w:hint="eastAsia"/>
          <w:sz w:val="32"/>
          <w:szCs w:val="40"/>
        </w:rPr>
        <w:t>的：</w:t>
      </w:r>
    </w:p>
    <w:p w:rsidR="00776C7E" w:rsidRDefault="00776C7E" w:rsidP="0025270E">
      <w:pPr>
        <w:spacing w:afterLines="30" w:after="108" w:line="360" w:lineRule="exact"/>
        <w:ind w:leftChars="700" w:left="168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(一)為提倡運動風氣，普及羽球運動</w:t>
      </w:r>
      <w:r w:rsidR="00F817F4">
        <w:rPr>
          <w:rFonts w:ascii="標楷體" w:eastAsia="標楷體" w:hAnsi="標楷體" w:hint="eastAsia"/>
          <w:sz w:val="32"/>
          <w:szCs w:val="40"/>
        </w:rPr>
        <w:t>，</w:t>
      </w:r>
      <w:r>
        <w:rPr>
          <w:rFonts w:ascii="標楷體" w:eastAsia="標楷體" w:hAnsi="標楷體" w:hint="eastAsia"/>
          <w:sz w:val="32"/>
          <w:szCs w:val="40"/>
        </w:rPr>
        <w:t>鍛鍊民眾身心體魄。</w:t>
      </w:r>
    </w:p>
    <w:p w:rsidR="00776C7E" w:rsidRDefault="00776C7E" w:rsidP="0025270E">
      <w:pPr>
        <w:spacing w:afterLines="50" w:after="180" w:line="360" w:lineRule="exact"/>
        <w:ind w:leftChars="700" w:left="168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(二)促進居民</w:t>
      </w:r>
      <w:r w:rsidR="00B72926">
        <w:rPr>
          <w:rFonts w:ascii="標楷體" w:eastAsia="標楷體" w:hAnsi="標楷體" w:hint="eastAsia"/>
          <w:sz w:val="32"/>
          <w:szCs w:val="40"/>
        </w:rPr>
        <w:t>聯誼互動，以球技交流，凝聚住民情感。</w:t>
      </w:r>
    </w:p>
    <w:p w:rsidR="00335EE7" w:rsidRDefault="00335EE7" w:rsidP="0025270E">
      <w:pPr>
        <w:spacing w:afterLines="50" w:after="180" w:line="360" w:lineRule="exact"/>
        <w:ind w:leftChars="700" w:left="168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(三)提升市民羽球運動水準，培養更多羽球選手。</w:t>
      </w:r>
    </w:p>
    <w:p w:rsidR="00736D14" w:rsidRDefault="00736D14" w:rsidP="0088644F">
      <w:pPr>
        <w:spacing w:afterLines="50" w:after="180" w:line="36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二、指導單位：</w:t>
      </w:r>
      <w:r w:rsidR="008C79FD">
        <w:rPr>
          <w:rFonts w:ascii="標楷體" w:eastAsia="標楷體" w:hAnsi="標楷體" w:hint="eastAsia"/>
          <w:sz w:val="32"/>
          <w:szCs w:val="40"/>
        </w:rPr>
        <w:t>臺北市政府體育局、救國團總團部</w:t>
      </w:r>
    </w:p>
    <w:p w:rsidR="008C79FD" w:rsidRDefault="008C79FD" w:rsidP="0088644F">
      <w:pPr>
        <w:spacing w:afterLines="50" w:after="180" w:line="36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三、主辦單位：臺北市南港運動中心</w:t>
      </w:r>
    </w:p>
    <w:p w:rsidR="000937AF" w:rsidRDefault="000937AF" w:rsidP="007F7126">
      <w:pPr>
        <w:spacing w:afterLines="30" w:after="108" w:line="360" w:lineRule="exact"/>
        <w:ind w:left="2268" w:hanging="2268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四、報名日期：即日起至10</w:t>
      </w:r>
      <w:r w:rsidR="00335EE7">
        <w:rPr>
          <w:rFonts w:ascii="標楷體" w:eastAsia="標楷體" w:hAnsi="標楷體" w:hint="eastAsia"/>
          <w:sz w:val="32"/>
          <w:szCs w:val="40"/>
        </w:rPr>
        <w:t>8</w:t>
      </w:r>
      <w:r>
        <w:rPr>
          <w:rFonts w:ascii="標楷體" w:eastAsia="標楷體" w:hAnsi="標楷體" w:hint="eastAsia"/>
          <w:sz w:val="32"/>
          <w:szCs w:val="40"/>
        </w:rPr>
        <w:t>年</w:t>
      </w:r>
      <w:r w:rsidR="00335EE7">
        <w:rPr>
          <w:rFonts w:ascii="標楷體" w:eastAsia="標楷體" w:hAnsi="標楷體" w:hint="eastAsia"/>
          <w:sz w:val="32"/>
          <w:szCs w:val="40"/>
        </w:rPr>
        <w:t>3</w:t>
      </w:r>
      <w:r>
        <w:rPr>
          <w:rFonts w:ascii="標楷體" w:eastAsia="標楷體" w:hAnsi="標楷體" w:hint="eastAsia"/>
          <w:sz w:val="32"/>
          <w:szCs w:val="40"/>
        </w:rPr>
        <w:t>月</w:t>
      </w:r>
      <w:r w:rsidR="0017216E">
        <w:rPr>
          <w:rFonts w:ascii="標楷體" w:eastAsia="標楷體" w:hAnsi="標楷體" w:hint="eastAsia"/>
          <w:sz w:val="32"/>
          <w:szCs w:val="40"/>
        </w:rPr>
        <w:t>21</w:t>
      </w:r>
      <w:r>
        <w:rPr>
          <w:rFonts w:ascii="標楷體" w:eastAsia="標楷體" w:hAnsi="標楷體" w:hint="eastAsia"/>
          <w:sz w:val="32"/>
          <w:szCs w:val="40"/>
        </w:rPr>
        <w:t>日(星期</w:t>
      </w:r>
      <w:r w:rsidR="0017216E">
        <w:rPr>
          <w:rFonts w:ascii="標楷體" w:eastAsia="標楷體" w:hAnsi="標楷體" w:hint="eastAsia"/>
          <w:sz w:val="32"/>
          <w:szCs w:val="40"/>
        </w:rPr>
        <w:t>四</w:t>
      </w:r>
      <w:r>
        <w:rPr>
          <w:rFonts w:ascii="標楷體" w:eastAsia="標楷體" w:hAnsi="標楷體" w:hint="eastAsia"/>
          <w:sz w:val="32"/>
          <w:szCs w:val="40"/>
        </w:rPr>
        <w:t>)</w:t>
      </w:r>
      <w:r w:rsidR="007F7126">
        <w:rPr>
          <w:rFonts w:ascii="標楷體" w:eastAsia="標楷體" w:hAnsi="標楷體" w:hint="eastAsia"/>
          <w:sz w:val="32"/>
          <w:szCs w:val="40"/>
        </w:rPr>
        <w:t>晚上</w:t>
      </w:r>
      <w:r w:rsidR="00FC4DBA">
        <w:rPr>
          <w:rFonts w:ascii="標楷體" w:eastAsia="標楷體" w:hAnsi="標楷體" w:hint="eastAsia"/>
          <w:sz w:val="32"/>
          <w:szCs w:val="40"/>
        </w:rPr>
        <w:t>6</w:t>
      </w:r>
      <w:r w:rsidR="007F7126">
        <w:rPr>
          <w:rFonts w:ascii="標楷體" w:eastAsia="標楷體" w:hAnsi="標楷體" w:hint="eastAsia"/>
          <w:sz w:val="32"/>
          <w:szCs w:val="40"/>
        </w:rPr>
        <w:t>時</w:t>
      </w:r>
      <w:r>
        <w:rPr>
          <w:rFonts w:ascii="標楷體" w:eastAsia="標楷體" w:hAnsi="標楷體" w:hint="eastAsia"/>
          <w:sz w:val="32"/>
          <w:szCs w:val="40"/>
        </w:rPr>
        <w:t>或總隊伍數額滿為止</w:t>
      </w:r>
    </w:p>
    <w:p w:rsidR="000937AF" w:rsidRDefault="000937AF" w:rsidP="000937AF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五、比賽日期：10</w:t>
      </w:r>
      <w:r w:rsidR="00335EE7">
        <w:rPr>
          <w:rFonts w:ascii="標楷體" w:eastAsia="標楷體" w:hAnsi="標楷體"/>
          <w:sz w:val="32"/>
          <w:szCs w:val="40"/>
        </w:rPr>
        <w:t>8</w:t>
      </w:r>
      <w:r>
        <w:rPr>
          <w:rFonts w:ascii="標楷體" w:eastAsia="標楷體" w:hAnsi="標楷體" w:hint="eastAsia"/>
          <w:sz w:val="32"/>
          <w:szCs w:val="40"/>
        </w:rPr>
        <w:t>年4月</w:t>
      </w:r>
      <w:r w:rsidR="00335EE7">
        <w:rPr>
          <w:rFonts w:ascii="標楷體" w:eastAsia="標楷體" w:hAnsi="標楷體" w:hint="eastAsia"/>
          <w:sz w:val="32"/>
          <w:szCs w:val="40"/>
        </w:rPr>
        <w:t>13</w:t>
      </w:r>
      <w:r>
        <w:rPr>
          <w:rFonts w:ascii="標楷體" w:eastAsia="標楷體" w:hAnsi="標楷體" w:hint="eastAsia"/>
          <w:sz w:val="32"/>
          <w:szCs w:val="40"/>
        </w:rPr>
        <w:t>日(星期</w:t>
      </w:r>
      <w:r w:rsidR="00335EE7">
        <w:rPr>
          <w:rFonts w:ascii="標楷體" w:eastAsia="標楷體" w:hAnsi="標楷體" w:hint="eastAsia"/>
          <w:sz w:val="32"/>
          <w:szCs w:val="40"/>
        </w:rPr>
        <w:t>六</w:t>
      </w:r>
      <w:r>
        <w:rPr>
          <w:rFonts w:ascii="標楷體" w:eastAsia="標楷體" w:hAnsi="標楷體" w:hint="eastAsia"/>
          <w:sz w:val="32"/>
          <w:szCs w:val="40"/>
        </w:rPr>
        <w:t>)</w:t>
      </w:r>
    </w:p>
    <w:p w:rsidR="000937AF" w:rsidRDefault="000937AF" w:rsidP="000937AF">
      <w:pPr>
        <w:spacing w:afterLines="30" w:after="108" w:line="360" w:lineRule="exact"/>
        <w:ind w:left="2268" w:hanging="2268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六、比賽地點：臺北市南港運動中心3樓綜合球場(臺北市南港區玉成街69號)</w:t>
      </w:r>
    </w:p>
    <w:p w:rsidR="008C79FD" w:rsidRDefault="000937AF" w:rsidP="009D1814">
      <w:pPr>
        <w:spacing w:afterLines="30" w:after="108" w:line="360" w:lineRule="exact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七</w:t>
      </w:r>
      <w:r w:rsidR="008C79FD">
        <w:rPr>
          <w:rFonts w:ascii="標楷體" w:eastAsia="標楷體" w:hAnsi="標楷體" w:hint="eastAsia"/>
          <w:sz w:val="32"/>
          <w:szCs w:val="40"/>
        </w:rPr>
        <w:t>、</w:t>
      </w:r>
      <w:r w:rsidR="00CD2994">
        <w:rPr>
          <w:rFonts w:ascii="標楷體" w:eastAsia="標楷體" w:hAnsi="標楷體" w:hint="eastAsia"/>
          <w:sz w:val="32"/>
          <w:szCs w:val="40"/>
        </w:rPr>
        <w:t>參賽資格</w:t>
      </w:r>
      <w:r w:rsidR="004311B9">
        <w:rPr>
          <w:rFonts w:ascii="標楷體" w:eastAsia="標楷體" w:hAnsi="標楷體" w:hint="eastAsia"/>
          <w:sz w:val="32"/>
          <w:szCs w:val="40"/>
        </w:rPr>
        <w:t>：</w:t>
      </w:r>
    </w:p>
    <w:p w:rsidR="004311B9" w:rsidRDefault="004311B9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(一)</w:t>
      </w:r>
      <w:r w:rsidR="00CD2994">
        <w:rPr>
          <w:rFonts w:ascii="標楷體" w:eastAsia="標楷體" w:hAnsi="標楷體" w:hint="eastAsia"/>
          <w:sz w:val="32"/>
          <w:szCs w:val="40"/>
        </w:rPr>
        <w:t>按身分證實際年齡</w:t>
      </w:r>
      <w:r w:rsidR="00592DF2">
        <w:rPr>
          <w:rFonts w:ascii="標楷體" w:eastAsia="標楷體" w:hAnsi="標楷體" w:hint="eastAsia"/>
          <w:sz w:val="32"/>
          <w:szCs w:val="40"/>
        </w:rPr>
        <w:t>報名</w:t>
      </w:r>
      <w:r w:rsidR="00CD2994">
        <w:rPr>
          <w:rFonts w:ascii="標楷體" w:eastAsia="標楷體" w:hAnsi="標楷體" w:hint="eastAsia"/>
          <w:sz w:val="32"/>
          <w:szCs w:val="40"/>
        </w:rPr>
        <w:t>，例：民國83年出生，年齡即為2</w:t>
      </w:r>
      <w:r w:rsidR="0017216E">
        <w:rPr>
          <w:rFonts w:ascii="標楷體" w:eastAsia="標楷體" w:hAnsi="標楷體" w:hint="eastAsia"/>
          <w:sz w:val="32"/>
          <w:szCs w:val="40"/>
        </w:rPr>
        <w:t>5</w:t>
      </w:r>
      <w:r w:rsidR="00CD2994">
        <w:rPr>
          <w:rFonts w:ascii="標楷體" w:eastAsia="標楷體" w:hAnsi="標楷體" w:hint="eastAsia"/>
          <w:sz w:val="32"/>
          <w:szCs w:val="40"/>
        </w:rPr>
        <w:t>歲(10</w:t>
      </w:r>
      <w:r w:rsidR="0017216E">
        <w:rPr>
          <w:rFonts w:ascii="標楷體" w:eastAsia="標楷體" w:hAnsi="標楷體" w:hint="eastAsia"/>
          <w:sz w:val="32"/>
          <w:szCs w:val="40"/>
        </w:rPr>
        <w:t>8</w:t>
      </w:r>
      <w:r w:rsidR="00CD2994">
        <w:rPr>
          <w:rFonts w:ascii="標楷體" w:eastAsia="標楷體" w:hAnsi="標楷體" w:hint="eastAsia"/>
          <w:sz w:val="32"/>
          <w:szCs w:val="40"/>
        </w:rPr>
        <w:t>-83=2</w:t>
      </w:r>
      <w:r w:rsidR="0017216E">
        <w:rPr>
          <w:rFonts w:ascii="標楷體" w:eastAsia="標楷體" w:hAnsi="標楷體" w:hint="eastAsia"/>
          <w:sz w:val="32"/>
          <w:szCs w:val="40"/>
        </w:rPr>
        <w:t>5</w:t>
      </w:r>
      <w:r w:rsidR="00CD2994">
        <w:rPr>
          <w:rFonts w:ascii="標楷體" w:eastAsia="標楷體" w:hAnsi="標楷體" w:hint="eastAsia"/>
          <w:sz w:val="32"/>
          <w:szCs w:val="40"/>
        </w:rPr>
        <w:t>)。</w:t>
      </w:r>
    </w:p>
    <w:p w:rsidR="0036765F" w:rsidRDefault="0036765F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</w:t>
      </w:r>
      <w:r w:rsidR="00402987">
        <w:rPr>
          <w:rFonts w:ascii="標楷體" w:eastAsia="標楷體" w:hAnsi="標楷體" w:hint="eastAsia"/>
          <w:sz w:val="32"/>
          <w:szCs w:val="40"/>
        </w:rPr>
        <w:t>二</w:t>
      </w:r>
      <w:r>
        <w:rPr>
          <w:rFonts w:ascii="標楷體" w:eastAsia="標楷體" w:hAnsi="標楷體" w:hint="eastAsia"/>
          <w:sz w:val="32"/>
          <w:szCs w:val="40"/>
        </w:rPr>
        <w:t>)</w:t>
      </w:r>
      <w:r w:rsidR="007D46A4">
        <w:rPr>
          <w:rFonts w:ascii="標楷體" w:eastAsia="標楷體" w:hAnsi="標楷體" w:hint="eastAsia"/>
          <w:sz w:val="32"/>
          <w:szCs w:val="40"/>
        </w:rPr>
        <w:t>每</w:t>
      </w:r>
      <w:r w:rsidR="00402987">
        <w:rPr>
          <w:rFonts w:ascii="標楷體" w:eastAsia="標楷體" w:hAnsi="標楷體" w:hint="eastAsia"/>
          <w:sz w:val="32"/>
          <w:szCs w:val="40"/>
        </w:rPr>
        <w:t>位選手</w:t>
      </w:r>
      <w:r w:rsidR="007D46A4">
        <w:rPr>
          <w:rFonts w:ascii="標楷體" w:eastAsia="標楷體" w:hAnsi="標楷體" w:hint="eastAsia"/>
          <w:sz w:val="32"/>
          <w:szCs w:val="40"/>
        </w:rPr>
        <w:t>可報名兩種賽別，例：團體賽及雙打賽</w:t>
      </w:r>
      <w:r w:rsidR="00402987">
        <w:rPr>
          <w:rFonts w:ascii="標楷體" w:eastAsia="標楷體" w:hAnsi="標楷體" w:hint="eastAsia"/>
          <w:sz w:val="32"/>
          <w:szCs w:val="40"/>
        </w:rPr>
        <w:t>一組，並且只能報名一組雙打賽。</w:t>
      </w:r>
    </w:p>
    <w:p w:rsidR="00D762B8" w:rsidRDefault="00D762B8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</w:t>
      </w:r>
      <w:r w:rsidR="00402987">
        <w:rPr>
          <w:rFonts w:ascii="標楷體" w:eastAsia="標楷體" w:hAnsi="標楷體" w:hint="eastAsia"/>
          <w:sz w:val="32"/>
          <w:szCs w:val="40"/>
        </w:rPr>
        <w:t>三</w:t>
      </w:r>
      <w:r>
        <w:rPr>
          <w:rFonts w:ascii="標楷體" w:eastAsia="標楷體" w:hAnsi="標楷體" w:hint="eastAsia"/>
          <w:sz w:val="32"/>
          <w:szCs w:val="40"/>
        </w:rPr>
        <w:t>)中華民國羽球協會</w:t>
      </w:r>
      <w:r w:rsidR="00E324EE">
        <w:rPr>
          <w:rFonts w:ascii="標楷體" w:eastAsia="標楷體" w:hAnsi="標楷體" w:hint="eastAsia"/>
          <w:sz w:val="32"/>
          <w:szCs w:val="40"/>
        </w:rPr>
        <w:t>之</w:t>
      </w:r>
      <w:r>
        <w:rPr>
          <w:rFonts w:ascii="標楷體" w:eastAsia="標楷體" w:hAnsi="標楷體" w:hint="eastAsia"/>
          <w:sz w:val="32"/>
          <w:szCs w:val="40"/>
        </w:rPr>
        <w:t>甲組</w:t>
      </w:r>
      <w:r w:rsidR="00E324EE">
        <w:rPr>
          <w:rFonts w:ascii="標楷體" w:eastAsia="標楷體" w:hAnsi="標楷體" w:hint="eastAsia"/>
          <w:sz w:val="32"/>
          <w:szCs w:val="40"/>
        </w:rPr>
        <w:t>選手及體保生，不得報名。</w:t>
      </w:r>
    </w:p>
    <w:p w:rsidR="00E324EE" w:rsidRDefault="00E324EE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</w:t>
      </w:r>
      <w:r w:rsidR="00402987">
        <w:rPr>
          <w:rFonts w:ascii="標楷體" w:eastAsia="標楷體" w:hAnsi="標楷體" w:hint="eastAsia"/>
          <w:sz w:val="32"/>
          <w:szCs w:val="40"/>
        </w:rPr>
        <w:t>四</w:t>
      </w:r>
      <w:r>
        <w:rPr>
          <w:rFonts w:ascii="標楷體" w:eastAsia="標楷體" w:hAnsi="標楷體" w:hint="eastAsia"/>
          <w:sz w:val="32"/>
          <w:szCs w:val="40"/>
        </w:rPr>
        <w:t>)</w:t>
      </w:r>
      <w:r w:rsidR="004C0F36">
        <w:rPr>
          <w:rFonts w:ascii="標楷體" w:eastAsia="標楷體" w:hAnsi="標楷體" w:hint="eastAsia"/>
          <w:sz w:val="32"/>
          <w:szCs w:val="40"/>
        </w:rPr>
        <w:t>一經報名後不得更改名單。</w:t>
      </w:r>
    </w:p>
    <w:p w:rsidR="004C0F36" w:rsidRDefault="004C0F36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</w:t>
      </w:r>
      <w:r w:rsidR="00402987">
        <w:rPr>
          <w:rFonts w:ascii="標楷體" w:eastAsia="標楷體" w:hAnsi="標楷體" w:hint="eastAsia"/>
          <w:sz w:val="32"/>
          <w:szCs w:val="40"/>
        </w:rPr>
        <w:t>五</w:t>
      </w:r>
      <w:r>
        <w:rPr>
          <w:rFonts w:ascii="標楷體" w:eastAsia="標楷體" w:hAnsi="標楷體" w:hint="eastAsia"/>
          <w:sz w:val="32"/>
          <w:szCs w:val="40"/>
        </w:rPr>
        <w:t>)報名費：</w:t>
      </w:r>
    </w:p>
    <w:p w:rsidR="00057D4C" w:rsidRDefault="00057D4C" w:rsidP="00285E87">
      <w:pPr>
        <w:spacing w:afterLines="30" w:after="108" w:line="360" w:lineRule="exact"/>
        <w:ind w:leftChars="1300" w:left="3505" w:hanging="385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sym w:font="Wingdings 2" w:char="F045"/>
      </w:r>
      <w:r>
        <w:rPr>
          <w:rFonts w:ascii="標楷體" w:eastAsia="標楷體" w:hAnsi="標楷體" w:hint="eastAsia"/>
          <w:sz w:val="32"/>
          <w:szCs w:val="40"/>
        </w:rPr>
        <w:t>團體賽：新臺幣1,200元整(含保險費)</w:t>
      </w:r>
    </w:p>
    <w:p w:rsidR="00057D4C" w:rsidRDefault="00057D4C" w:rsidP="00285E87">
      <w:pPr>
        <w:spacing w:afterLines="50" w:after="180" w:line="360" w:lineRule="exact"/>
        <w:ind w:leftChars="1200" w:left="2880" w:firstLine="235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sym w:font="Wingdings 2" w:char="F045"/>
      </w:r>
      <w:r>
        <w:rPr>
          <w:rFonts w:ascii="標楷體" w:eastAsia="標楷體" w:hAnsi="標楷體" w:hint="eastAsia"/>
          <w:sz w:val="32"/>
          <w:szCs w:val="40"/>
        </w:rPr>
        <w:t>雙打賽：新臺幣300元整(含保險費)</w:t>
      </w:r>
    </w:p>
    <w:p w:rsidR="0088644F" w:rsidRDefault="000937AF" w:rsidP="0088644F">
      <w:pPr>
        <w:spacing w:afterLines="30" w:after="108" w:line="360" w:lineRule="exact"/>
        <w:ind w:left="62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八</w:t>
      </w:r>
      <w:r w:rsidR="0088644F">
        <w:rPr>
          <w:rFonts w:ascii="標楷體" w:eastAsia="標楷體" w:hAnsi="標楷體" w:hint="eastAsia"/>
          <w:sz w:val="32"/>
          <w:szCs w:val="40"/>
        </w:rPr>
        <w:t>、賽    別：</w:t>
      </w:r>
    </w:p>
    <w:p w:rsidR="0088644F" w:rsidRDefault="0088644F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(一)團體賽(不分齡每隊6至8位)，至多12隊。</w:t>
      </w:r>
    </w:p>
    <w:p w:rsidR="005F70E7" w:rsidRDefault="0088644F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(二)雙打賽：</w:t>
      </w:r>
    </w:p>
    <w:p w:rsidR="0088644F" w:rsidRDefault="005E7028" w:rsidP="009D1814">
      <w:pPr>
        <w:spacing w:afterLines="30" w:after="108" w:line="360" w:lineRule="exact"/>
        <w:ind w:leftChars="900" w:left="2480" w:hangingChars="100" w:hanging="32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1.</w:t>
      </w:r>
      <w:r w:rsidR="005F70E7">
        <w:rPr>
          <w:rFonts w:ascii="標楷體" w:eastAsia="標楷體" w:hAnsi="標楷體" w:hint="eastAsia"/>
          <w:sz w:val="32"/>
          <w:szCs w:val="40"/>
        </w:rPr>
        <w:t>少年組：</w:t>
      </w:r>
      <w:r w:rsidR="00335C5D">
        <w:rPr>
          <w:rFonts w:ascii="標楷體" w:eastAsia="標楷體" w:hAnsi="標楷體" w:hint="eastAsia"/>
          <w:sz w:val="32"/>
          <w:szCs w:val="40"/>
        </w:rPr>
        <w:t>18歲以下(含)</w:t>
      </w:r>
      <w:r w:rsidR="002B2AEE">
        <w:rPr>
          <w:rFonts w:ascii="標楷體" w:eastAsia="標楷體" w:hAnsi="標楷體" w:hint="eastAsia"/>
          <w:sz w:val="32"/>
          <w:szCs w:val="40"/>
        </w:rPr>
        <w:t>【男雙、女雙</w:t>
      </w:r>
      <w:r w:rsidR="00335C5D">
        <w:rPr>
          <w:rFonts w:ascii="標楷體" w:eastAsia="標楷體" w:hAnsi="標楷體" w:hint="eastAsia"/>
          <w:sz w:val="32"/>
          <w:szCs w:val="40"/>
        </w:rPr>
        <w:t>】</w:t>
      </w:r>
      <w:r w:rsidR="002B2AEE">
        <w:rPr>
          <w:rFonts w:ascii="標楷體" w:eastAsia="標楷體" w:hAnsi="標楷體" w:hint="eastAsia"/>
          <w:sz w:val="32"/>
          <w:szCs w:val="40"/>
        </w:rPr>
        <w:t>，每</w:t>
      </w:r>
      <w:r w:rsidR="00417E7A">
        <w:rPr>
          <w:rFonts w:ascii="標楷體" w:eastAsia="標楷體" w:hAnsi="標楷體" w:hint="eastAsia"/>
          <w:sz w:val="32"/>
          <w:szCs w:val="40"/>
        </w:rPr>
        <w:t>一</w:t>
      </w:r>
      <w:r w:rsidR="002B2AEE">
        <w:rPr>
          <w:rFonts w:ascii="標楷體" w:eastAsia="標楷體" w:hAnsi="標楷體" w:hint="eastAsia"/>
          <w:sz w:val="32"/>
          <w:szCs w:val="40"/>
        </w:rPr>
        <w:t>組至多</w:t>
      </w:r>
      <w:r w:rsidR="00417E7A">
        <w:rPr>
          <w:rFonts w:ascii="標楷體" w:eastAsia="標楷體" w:hAnsi="標楷體" w:hint="eastAsia"/>
          <w:sz w:val="32"/>
          <w:szCs w:val="40"/>
        </w:rPr>
        <w:t xml:space="preserve"> </w:t>
      </w:r>
      <w:r w:rsidR="002B2AEE">
        <w:rPr>
          <w:rFonts w:ascii="標楷體" w:eastAsia="標楷體" w:hAnsi="標楷體" w:hint="eastAsia"/>
          <w:sz w:val="32"/>
          <w:szCs w:val="40"/>
        </w:rPr>
        <w:t>12隊。</w:t>
      </w:r>
    </w:p>
    <w:p w:rsidR="002B2AEE" w:rsidRDefault="005E7028" w:rsidP="009D1814">
      <w:pPr>
        <w:spacing w:afterLines="30" w:after="108" w:line="360" w:lineRule="exact"/>
        <w:ind w:leftChars="900" w:left="2480" w:hangingChars="100" w:hanging="32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2.</w:t>
      </w:r>
      <w:r w:rsidR="002B2AEE">
        <w:rPr>
          <w:rFonts w:ascii="標楷體" w:eastAsia="標楷體" w:hAnsi="標楷體" w:hint="eastAsia"/>
          <w:sz w:val="32"/>
          <w:szCs w:val="40"/>
        </w:rPr>
        <w:t>青年組：19歲至35歲(含)</w:t>
      </w:r>
      <w:r w:rsidR="002B2AEE" w:rsidRPr="002B2AEE">
        <w:rPr>
          <w:rFonts w:ascii="標楷體" w:eastAsia="標楷體" w:hAnsi="標楷體" w:hint="eastAsia"/>
          <w:sz w:val="32"/>
          <w:szCs w:val="40"/>
        </w:rPr>
        <w:t xml:space="preserve"> </w:t>
      </w:r>
      <w:r w:rsidR="002B2AEE">
        <w:rPr>
          <w:rFonts w:ascii="標楷體" w:eastAsia="標楷體" w:hAnsi="標楷體" w:hint="eastAsia"/>
          <w:sz w:val="32"/>
          <w:szCs w:val="40"/>
        </w:rPr>
        <w:t>【男雙、女雙、混雙】，每組至多12隊。</w:t>
      </w:r>
    </w:p>
    <w:p w:rsidR="000937AF" w:rsidRDefault="005E7028" w:rsidP="00A46E21">
      <w:pPr>
        <w:spacing w:afterLines="30" w:after="108" w:line="360" w:lineRule="exact"/>
        <w:ind w:leftChars="900" w:left="2480" w:hangingChars="100" w:hanging="32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3.</w:t>
      </w:r>
      <w:r w:rsidR="002B2AEE">
        <w:rPr>
          <w:rFonts w:ascii="標楷體" w:eastAsia="標楷體" w:hAnsi="標楷體" w:hint="eastAsia"/>
          <w:sz w:val="32"/>
          <w:szCs w:val="40"/>
        </w:rPr>
        <w:t>壯年組： 36歲(含)以上</w:t>
      </w:r>
      <w:r w:rsidR="002B2AEE" w:rsidRPr="002B2AEE">
        <w:rPr>
          <w:rFonts w:ascii="標楷體" w:eastAsia="標楷體" w:hAnsi="標楷體" w:hint="eastAsia"/>
          <w:sz w:val="32"/>
          <w:szCs w:val="40"/>
        </w:rPr>
        <w:t xml:space="preserve"> </w:t>
      </w:r>
      <w:r w:rsidR="002B2AEE">
        <w:rPr>
          <w:rFonts w:ascii="標楷體" w:eastAsia="標楷體" w:hAnsi="標楷體" w:hint="eastAsia"/>
          <w:sz w:val="32"/>
          <w:szCs w:val="40"/>
        </w:rPr>
        <w:t>【男雙、女雙、混雙】，每組至多12隊。</w:t>
      </w:r>
    </w:p>
    <w:p w:rsidR="00A46E21" w:rsidRDefault="00A46E21" w:rsidP="00A46E21">
      <w:pPr>
        <w:spacing w:afterLines="30" w:after="108" w:line="360" w:lineRule="exact"/>
        <w:ind w:leftChars="900" w:left="2480" w:hangingChars="100" w:hanging="320"/>
        <w:rPr>
          <w:rFonts w:ascii="標楷體" w:eastAsia="標楷體" w:hAnsi="標楷體"/>
          <w:sz w:val="32"/>
          <w:szCs w:val="40"/>
        </w:rPr>
      </w:pPr>
    </w:p>
    <w:p w:rsidR="002B2AEE" w:rsidRPr="00926202" w:rsidRDefault="000937AF" w:rsidP="000937AF">
      <w:pPr>
        <w:spacing w:afterLines="30" w:after="108" w:line="360" w:lineRule="exact"/>
        <w:ind w:left="2211" w:hanging="2211"/>
        <w:rPr>
          <w:rFonts w:ascii="標楷體" w:eastAsia="標楷體" w:hAnsi="標楷體"/>
          <w:color w:val="000000" w:themeColor="text1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lastRenderedPageBreak/>
        <w:t>九</w:t>
      </w:r>
      <w:r w:rsidR="002B2AEE">
        <w:rPr>
          <w:rFonts w:ascii="標楷體" w:eastAsia="標楷體" w:hAnsi="標楷體" w:hint="eastAsia"/>
          <w:sz w:val="32"/>
          <w:szCs w:val="40"/>
        </w:rPr>
        <w:t>、</w:t>
      </w:r>
      <w:r>
        <w:rPr>
          <w:rFonts w:ascii="標楷體" w:eastAsia="標楷體" w:hAnsi="標楷體" w:hint="eastAsia"/>
          <w:sz w:val="32"/>
          <w:szCs w:val="40"/>
        </w:rPr>
        <w:t>報名方式：</w:t>
      </w:r>
      <w:r w:rsidR="00873844">
        <w:rPr>
          <w:rFonts w:ascii="標楷體" w:eastAsia="標楷體" w:hAnsi="標楷體" w:hint="eastAsia"/>
          <w:sz w:val="32"/>
          <w:szCs w:val="40"/>
        </w:rPr>
        <w:t>一律採</w:t>
      </w:r>
      <w:r w:rsidR="00463C5C">
        <w:rPr>
          <w:rFonts w:ascii="標楷體" w:eastAsia="標楷體" w:hAnsi="標楷體" w:hint="eastAsia"/>
          <w:sz w:val="32"/>
          <w:szCs w:val="40"/>
        </w:rPr>
        <w:t>取</w:t>
      </w:r>
      <w:r w:rsidR="00873844">
        <w:rPr>
          <w:rFonts w:ascii="標楷體" w:eastAsia="標楷體" w:hAnsi="標楷體" w:hint="eastAsia"/>
          <w:sz w:val="32"/>
          <w:szCs w:val="40"/>
        </w:rPr>
        <w:t>BeC</w:t>
      </w:r>
      <w:r w:rsidR="00873844">
        <w:rPr>
          <w:rFonts w:ascii="標楷體" w:eastAsia="標楷體" w:hAnsi="標楷體"/>
          <w:sz w:val="32"/>
          <w:szCs w:val="40"/>
        </w:rPr>
        <w:t>lass</w:t>
      </w:r>
      <w:r w:rsidR="00873844">
        <w:rPr>
          <w:rFonts w:ascii="標楷體" w:eastAsia="標楷體" w:hAnsi="標楷體" w:hint="eastAsia"/>
          <w:sz w:val="32"/>
          <w:szCs w:val="40"/>
        </w:rPr>
        <w:t>系統報名，並且</w:t>
      </w:r>
      <w:r w:rsidR="00353C79">
        <w:rPr>
          <w:rFonts w:ascii="標楷體" w:eastAsia="標楷體" w:hAnsi="標楷體" w:hint="eastAsia"/>
          <w:sz w:val="32"/>
          <w:szCs w:val="40"/>
        </w:rPr>
        <w:t>在通過</w:t>
      </w:r>
      <w:r w:rsidR="00873844">
        <w:rPr>
          <w:rFonts w:ascii="標楷體" w:eastAsia="標楷體" w:hAnsi="標楷體" w:hint="eastAsia"/>
          <w:sz w:val="32"/>
          <w:szCs w:val="40"/>
        </w:rPr>
        <w:t>資格審核後</w:t>
      </w:r>
      <w:r w:rsidR="00C00C5D">
        <w:rPr>
          <w:rFonts w:ascii="標楷體" w:eastAsia="標楷體" w:hAnsi="標楷體" w:hint="eastAsia"/>
          <w:sz w:val="32"/>
          <w:szCs w:val="40"/>
        </w:rPr>
        <w:t>，</w:t>
      </w:r>
      <w:r w:rsidR="00463C5C">
        <w:rPr>
          <w:rFonts w:ascii="標楷體" w:eastAsia="標楷體" w:hAnsi="標楷體" w:hint="eastAsia"/>
          <w:sz w:val="32"/>
          <w:szCs w:val="40"/>
        </w:rPr>
        <w:t>於</w:t>
      </w:r>
      <w:r w:rsidR="00C00C5D" w:rsidRPr="00926202">
        <w:rPr>
          <w:rFonts w:ascii="標楷體" w:eastAsia="標楷體" w:hAnsi="標楷體" w:hint="eastAsia"/>
          <w:color w:val="000000" w:themeColor="text1"/>
          <w:sz w:val="32"/>
          <w:szCs w:val="40"/>
        </w:rPr>
        <w:t>3月</w:t>
      </w:r>
      <w:r w:rsidR="0099336A" w:rsidRPr="00926202">
        <w:rPr>
          <w:rFonts w:ascii="標楷體" w:eastAsia="標楷體" w:hAnsi="標楷體" w:hint="eastAsia"/>
          <w:color w:val="000000" w:themeColor="text1"/>
          <w:sz w:val="32"/>
          <w:szCs w:val="40"/>
        </w:rPr>
        <w:t>22</w:t>
      </w:r>
      <w:r w:rsidR="00C00C5D" w:rsidRPr="00926202">
        <w:rPr>
          <w:rFonts w:ascii="標楷體" w:eastAsia="標楷體" w:hAnsi="標楷體" w:hint="eastAsia"/>
          <w:color w:val="000000" w:themeColor="text1"/>
          <w:sz w:val="32"/>
          <w:szCs w:val="40"/>
        </w:rPr>
        <w:t>日至</w:t>
      </w:r>
      <w:r w:rsidR="0099336A" w:rsidRPr="00926202">
        <w:rPr>
          <w:rFonts w:ascii="標楷體" w:eastAsia="標楷體" w:hAnsi="標楷體" w:hint="eastAsia"/>
          <w:color w:val="000000" w:themeColor="text1"/>
          <w:sz w:val="32"/>
          <w:szCs w:val="40"/>
        </w:rPr>
        <w:t>23</w:t>
      </w:r>
      <w:r w:rsidR="00C00C5D" w:rsidRPr="00926202">
        <w:rPr>
          <w:rFonts w:ascii="標楷體" w:eastAsia="標楷體" w:hAnsi="標楷體" w:hint="eastAsia"/>
          <w:color w:val="000000" w:themeColor="text1"/>
          <w:sz w:val="32"/>
          <w:szCs w:val="40"/>
        </w:rPr>
        <w:t>日</w:t>
      </w:r>
      <w:r w:rsidR="00873844" w:rsidRPr="00926202">
        <w:rPr>
          <w:rFonts w:ascii="標楷體" w:eastAsia="標楷體" w:hAnsi="標楷體" w:hint="eastAsia"/>
          <w:color w:val="000000" w:themeColor="text1"/>
          <w:sz w:val="32"/>
          <w:szCs w:val="40"/>
        </w:rPr>
        <w:t>匯款繳費</w:t>
      </w:r>
      <w:r w:rsidRPr="00926202">
        <w:rPr>
          <w:rFonts w:ascii="標楷體" w:eastAsia="標楷體" w:hAnsi="標楷體" w:hint="eastAsia"/>
          <w:color w:val="000000" w:themeColor="text1"/>
          <w:sz w:val="32"/>
          <w:szCs w:val="40"/>
        </w:rPr>
        <w:t>。</w:t>
      </w:r>
    </w:p>
    <w:p w:rsidR="0099336A" w:rsidRDefault="007F7126" w:rsidP="0025270E">
      <w:pPr>
        <w:pStyle w:val="Web"/>
        <w:shd w:val="clear" w:color="auto" w:fill="FFFFFF"/>
        <w:spacing w:before="0" w:beforeAutospacing="0" w:afterLines="30" w:after="108" w:afterAutospacing="0" w:line="360" w:lineRule="exact"/>
        <w:ind w:leftChars="700" w:left="2320" w:hangingChars="200" w:hanging="640"/>
        <w:rPr>
          <w:rFonts w:ascii="標楷體" w:eastAsia="標楷體" w:hAnsi="標楷體" w:cstheme="minorBidi"/>
          <w:kern w:val="2"/>
          <w:sz w:val="32"/>
          <w:szCs w:val="40"/>
        </w:rPr>
      </w:pPr>
      <w:r w:rsidRPr="007F7126">
        <w:rPr>
          <w:rFonts w:ascii="標楷體" w:eastAsia="標楷體" w:hAnsi="標楷體" w:cstheme="minorBidi"/>
          <w:kern w:val="2"/>
          <w:sz w:val="32"/>
          <w:szCs w:val="40"/>
        </w:rPr>
        <w:t>(</w:t>
      </w:r>
      <w:r w:rsidRPr="007F7126">
        <w:rPr>
          <w:rFonts w:ascii="標楷體" w:eastAsia="標楷體" w:hAnsi="標楷體" w:cstheme="minorBidi" w:hint="eastAsia"/>
          <w:kern w:val="2"/>
          <w:sz w:val="32"/>
          <w:szCs w:val="40"/>
        </w:rPr>
        <w:t>一</w:t>
      </w:r>
      <w:r w:rsidRPr="007F7126">
        <w:rPr>
          <w:rFonts w:ascii="標楷體" w:eastAsia="標楷體" w:hAnsi="標楷體" w:cstheme="minorBidi"/>
          <w:kern w:val="2"/>
          <w:sz w:val="32"/>
          <w:szCs w:val="40"/>
        </w:rPr>
        <w:t>)銀行代號：京城銀行忠孝分行(054)；</w:t>
      </w:r>
    </w:p>
    <w:p w:rsidR="007F7126" w:rsidRPr="007F7126" w:rsidRDefault="007F7126" w:rsidP="00255420">
      <w:pPr>
        <w:pStyle w:val="Web"/>
        <w:shd w:val="clear" w:color="auto" w:fill="FFFFFF"/>
        <w:spacing w:before="0" w:beforeAutospacing="0" w:afterLines="30" w:after="108" w:afterAutospacing="0" w:line="360" w:lineRule="exact"/>
        <w:ind w:leftChars="970" w:left="2328"/>
        <w:rPr>
          <w:rFonts w:ascii="標楷體" w:eastAsia="標楷體" w:hAnsi="標楷體" w:cstheme="minorBidi"/>
          <w:kern w:val="2"/>
          <w:sz w:val="32"/>
          <w:szCs w:val="40"/>
        </w:rPr>
      </w:pPr>
      <w:r w:rsidRPr="007F7126">
        <w:rPr>
          <w:rFonts w:ascii="標楷體" w:eastAsia="標楷體" w:hAnsi="標楷體" w:cstheme="minorBidi"/>
          <w:kern w:val="2"/>
          <w:sz w:val="32"/>
          <w:szCs w:val="40"/>
        </w:rPr>
        <w:t>帳號：078125000532；戶名：中國青年救國團臺北市南港運動中心林炳鈞</w:t>
      </w:r>
    </w:p>
    <w:p w:rsidR="007F7126" w:rsidRPr="007F7126" w:rsidRDefault="007F7126" w:rsidP="0025270E">
      <w:pPr>
        <w:pStyle w:val="Web"/>
        <w:shd w:val="clear" w:color="auto" w:fill="FFFFFF"/>
        <w:spacing w:before="0" w:beforeAutospacing="0" w:afterLines="30" w:after="108" w:afterAutospacing="0" w:line="360" w:lineRule="exact"/>
        <w:ind w:leftChars="700" w:left="2320" w:hangingChars="200" w:hanging="640"/>
        <w:rPr>
          <w:rFonts w:ascii="標楷體" w:eastAsia="標楷體" w:hAnsi="標楷體" w:cstheme="minorBidi"/>
          <w:kern w:val="2"/>
          <w:sz w:val="32"/>
          <w:szCs w:val="40"/>
        </w:rPr>
      </w:pPr>
      <w:r w:rsidRPr="007F7126">
        <w:rPr>
          <w:rFonts w:ascii="標楷體" w:eastAsia="標楷體" w:hAnsi="標楷體" w:cstheme="minorBidi"/>
          <w:kern w:val="2"/>
          <w:sz w:val="32"/>
          <w:szCs w:val="40"/>
        </w:rPr>
        <w:t>(</w:t>
      </w:r>
      <w:r w:rsidRPr="007F7126">
        <w:rPr>
          <w:rFonts w:ascii="標楷體" w:eastAsia="標楷體" w:hAnsi="標楷體" w:cstheme="minorBidi" w:hint="eastAsia"/>
          <w:kern w:val="2"/>
          <w:sz w:val="32"/>
          <w:szCs w:val="40"/>
        </w:rPr>
        <w:t>二</w:t>
      </w:r>
      <w:r w:rsidRPr="007F7126">
        <w:rPr>
          <w:rFonts w:ascii="標楷體" w:eastAsia="標楷體" w:hAnsi="標楷體" w:cstheme="minorBidi"/>
          <w:kern w:val="2"/>
          <w:sz w:val="32"/>
          <w:szCs w:val="40"/>
        </w:rPr>
        <w:t>)完成</w:t>
      </w:r>
      <w:r w:rsidR="00463C5C">
        <w:rPr>
          <w:rFonts w:ascii="標楷體" w:eastAsia="標楷體" w:hAnsi="標楷體" w:cstheme="minorBidi" w:hint="eastAsia"/>
          <w:kern w:val="2"/>
          <w:sz w:val="32"/>
          <w:szCs w:val="40"/>
        </w:rPr>
        <w:t>匯款</w:t>
      </w:r>
      <w:r w:rsidR="00353C79">
        <w:rPr>
          <w:rFonts w:ascii="標楷體" w:eastAsia="標楷體" w:hAnsi="標楷體" w:cstheme="minorBidi" w:hint="eastAsia"/>
          <w:kern w:val="2"/>
          <w:sz w:val="32"/>
          <w:szCs w:val="40"/>
        </w:rPr>
        <w:t>後</w:t>
      </w:r>
      <w:r w:rsidRPr="007F7126">
        <w:rPr>
          <w:rFonts w:ascii="標楷體" w:eastAsia="標楷體" w:hAnsi="標楷體" w:cstheme="minorBidi"/>
          <w:kern w:val="2"/>
          <w:sz w:val="32"/>
          <w:szCs w:val="40"/>
        </w:rPr>
        <w:t>，</w:t>
      </w:r>
      <w:r w:rsidR="00353C79">
        <w:rPr>
          <w:rFonts w:ascii="標楷體" w:eastAsia="標楷體" w:hAnsi="標楷體" w:cstheme="minorBidi" w:hint="eastAsia"/>
          <w:kern w:val="2"/>
          <w:sz w:val="32"/>
          <w:szCs w:val="40"/>
        </w:rPr>
        <w:t>請於BeClass留言隊名</w:t>
      </w:r>
      <w:r w:rsidR="00EC676C">
        <w:rPr>
          <w:rFonts w:ascii="標楷體" w:eastAsia="標楷體" w:hAnsi="標楷體" w:cstheme="minorBidi" w:hint="eastAsia"/>
          <w:kern w:val="2"/>
          <w:sz w:val="32"/>
          <w:szCs w:val="40"/>
        </w:rPr>
        <w:t>、匯款日期、匯款</w:t>
      </w:r>
      <w:r w:rsidRPr="007F7126">
        <w:rPr>
          <w:rFonts w:ascii="標楷體" w:eastAsia="標楷體" w:hAnsi="標楷體" w:cstheme="minorBidi"/>
          <w:kern w:val="2"/>
          <w:sz w:val="32"/>
          <w:szCs w:val="40"/>
        </w:rPr>
        <w:t>帳號末五碼</w:t>
      </w:r>
      <w:r w:rsidR="00EC676C">
        <w:rPr>
          <w:rFonts w:ascii="標楷體" w:eastAsia="標楷體" w:hAnsi="標楷體" w:cstheme="minorBidi" w:hint="eastAsia"/>
          <w:kern w:val="2"/>
          <w:sz w:val="32"/>
          <w:szCs w:val="40"/>
        </w:rPr>
        <w:t>及匯款金額。</w:t>
      </w:r>
    </w:p>
    <w:p w:rsidR="00DD13D5" w:rsidRDefault="00DD13D5" w:rsidP="000937AF">
      <w:pPr>
        <w:spacing w:afterLines="30" w:after="108" w:line="360" w:lineRule="exact"/>
        <w:ind w:left="2211" w:hanging="2211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十、競賽辦法：</w:t>
      </w:r>
    </w:p>
    <w:p w:rsidR="00DD13D5" w:rsidRDefault="00DD13D5" w:rsidP="00285E87">
      <w:pPr>
        <w:spacing w:afterLines="30" w:after="108" w:line="360" w:lineRule="exact"/>
        <w:ind w:leftChars="700" w:left="3891" w:hanging="2211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(一)比賽採一局</w:t>
      </w:r>
      <w:r w:rsidR="00463C5C">
        <w:rPr>
          <w:rFonts w:ascii="標楷體" w:eastAsia="標楷體" w:hAnsi="標楷體" w:hint="eastAsia"/>
          <w:sz w:val="32"/>
          <w:szCs w:val="40"/>
        </w:rPr>
        <w:t>、</w:t>
      </w:r>
      <w:r w:rsidR="00F87CBB">
        <w:rPr>
          <w:rFonts w:ascii="標楷體" w:eastAsia="標楷體" w:hAnsi="標楷體" w:hint="eastAsia"/>
          <w:sz w:val="32"/>
          <w:szCs w:val="40"/>
        </w:rPr>
        <w:t>先獲</w:t>
      </w:r>
      <w:r>
        <w:rPr>
          <w:rFonts w:ascii="標楷體" w:eastAsia="標楷體" w:hAnsi="標楷體" w:hint="eastAsia"/>
          <w:sz w:val="32"/>
          <w:szCs w:val="40"/>
        </w:rPr>
        <w:t>25分</w:t>
      </w:r>
      <w:r w:rsidR="00F87CBB">
        <w:rPr>
          <w:rFonts w:ascii="標楷體" w:eastAsia="標楷體" w:hAnsi="標楷體" w:hint="eastAsia"/>
          <w:sz w:val="32"/>
          <w:szCs w:val="40"/>
        </w:rPr>
        <w:t>者勝，並於13分時</w:t>
      </w:r>
      <w:r w:rsidR="00402987">
        <w:rPr>
          <w:rFonts w:ascii="標楷體" w:eastAsia="標楷體" w:hAnsi="標楷體" w:hint="eastAsia"/>
          <w:sz w:val="32"/>
          <w:szCs w:val="40"/>
        </w:rPr>
        <w:t>互換場地</w:t>
      </w:r>
      <w:r w:rsidR="00F87CBB">
        <w:rPr>
          <w:rFonts w:ascii="標楷體" w:eastAsia="標楷體" w:hAnsi="標楷體" w:hint="eastAsia"/>
          <w:sz w:val="32"/>
          <w:szCs w:val="40"/>
        </w:rPr>
        <w:t>。</w:t>
      </w:r>
    </w:p>
    <w:p w:rsidR="00F87CBB" w:rsidRDefault="00F87CBB" w:rsidP="00285E87">
      <w:pPr>
        <w:spacing w:afterLines="30" w:after="108" w:line="360" w:lineRule="exact"/>
        <w:ind w:leftChars="700" w:left="3891" w:hanging="2211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(二)採用循環賽制。進入複賽後，依複賽規定辦理。</w:t>
      </w:r>
    </w:p>
    <w:p w:rsidR="00F87CBB" w:rsidRDefault="00F87CBB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(三)選手務必攜帶有照片及出生年月日之身分證件正本</w:t>
      </w:r>
      <w:r w:rsidR="00C045F7">
        <w:rPr>
          <w:rFonts w:ascii="標楷體" w:eastAsia="標楷體" w:hAnsi="標楷體" w:hint="eastAsia"/>
          <w:sz w:val="32"/>
          <w:szCs w:val="40"/>
        </w:rPr>
        <w:t>及識別證件以備查驗</w:t>
      </w:r>
      <w:r w:rsidR="003C2EDD">
        <w:rPr>
          <w:rFonts w:ascii="標楷體" w:eastAsia="標楷體" w:hAnsi="標楷體" w:hint="eastAsia"/>
          <w:sz w:val="32"/>
          <w:szCs w:val="40"/>
        </w:rPr>
        <w:t>。</w:t>
      </w:r>
    </w:p>
    <w:p w:rsidR="003C2EDD" w:rsidRDefault="003C2EDD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(四)各比賽單位，應於比賽前20分鐘領取出賽名單，並於比賽前10分鐘送交競賽組。</w:t>
      </w:r>
    </w:p>
    <w:p w:rsidR="003C2EDD" w:rsidRDefault="003C2EDD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(五)逾出賽時間5分鐘</w:t>
      </w:r>
      <w:r w:rsidR="001807CB">
        <w:rPr>
          <w:rFonts w:ascii="標楷體" w:eastAsia="標楷體" w:hAnsi="標楷體" w:hint="eastAsia"/>
          <w:sz w:val="32"/>
          <w:szCs w:val="40"/>
        </w:rPr>
        <w:t>未出場者，皆以棄權論(依球場掛鐘</w:t>
      </w:r>
      <w:r w:rsidR="00402987">
        <w:rPr>
          <w:rFonts w:ascii="標楷體" w:eastAsia="標楷體" w:hAnsi="標楷體" w:hint="eastAsia"/>
          <w:sz w:val="32"/>
          <w:szCs w:val="40"/>
        </w:rPr>
        <w:t>時間</w:t>
      </w:r>
      <w:r w:rsidR="001807CB">
        <w:rPr>
          <w:rFonts w:ascii="標楷體" w:eastAsia="標楷體" w:hAnsi="標楷體" w:hint="eastAsia"/>
          <w:sz w:val="32"/>
          <w:szCs w:val="40"/>
        </w:rPr>
        <w:t>為準)。</w:t>
      </w:r>
    </w:p>
    <w:p w:rsidR="001807CB" w:rsidRDefault="001807CB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(六)團體賽對戰勝負，算法如下：</w:t>
      </w:r>
    </w:p>
    <w:p w:rsidR="001807CB" w:rsidRDefault="001807CB" w:rsidP="009D1814">
      <w:pPr>
        <w:spacing w:afterLines="30" w:after="108" w:line="360" w:lineRule="exact"/>
        <w:ind w:leftChars="900" w:left="2500" w:hanging="3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1.以三點相加分數最多者為勝，如總積分相同時，以獲勝點數多者為勝。</w:t>
      </w:r>
    </w:p>
    <w:p w:rsidR="001807CB" w:rsidRDefault="001807CB" w:rsidP="009D1814">
      <w:pPr>
        <w:spacing w:afterLines="30" w:after="108" w:line="360" w:lineRule="exact"/>
        <w:ind w:leftChars="900" w:left="2500" w:hanging="3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2.每點獲勝者得2分、敗者1分、棄權者0分。</w:t>
      </w:r>
    </w:p>
    <w:p w:rsidR="001807CB" w:rsidRDefault="001807CB" w:rsidP="009D1814">
      <w:pPr>
        <w:spacing w:afterLines="30" w:after="108" w:line="360" w:lineRule="exact"/>
        <w:ind w:leftChars="900" w:left="2500" w:hanging="3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3.循環賽時若兩隊積分相同，則比較兩隊之間對戰成績，以取勝者。</w:t>
      </w:r>
    </w:p>
    <w:p w:rsidR="001807CB" w:rsidRDefault="001807CB" w:rsidP="009D1814">
      <w:pPr>
        <w:spacing w:afterLines="30" w:after="108" w:line="360" w:lineRule="exact"/>
        <w:ind w:leftChars="900" w:left="2500" w:hanging="3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4.若有三隊積分相同，以總</w:t>
      </w:r>
      <w:r w:rsidR="00402987">
        <w:rPr>
          <w:rFonts w:ascii="標楷體" w:eastAsia="標楷體" w:hAnsi="標楷體" w:hint="eastAsia"/>
          <w:sz w:val="32"/>
          <w:szCs w:val="40"/>
        </w:rPr>
        <w:t>得</w:t>
      </w:r>
      <w:r>
        <w:rPr>
          <w:rFonts w:ascii="標楷體" w:eastAsia="標楷體" w:hAnsi="標楷體" w:hint="eastAsia"/>
          <w:sz w:val="32"/>
          <w:szCs w:val="40"/>
        </w:rPr>
        <w:t>分最高者為勝；若</w:t>
      </w:r>
      <w:r w:rsidR="00402987">
        <w:rPr>
          <w:rFonts w:ascii="標楷體" w:eastAsia="標楷體" w:hAnsi="標楷體" w:hint="eastAsia"/>
          <w:sz w:val="32"/>
          <w:szCs w:val="40"/>
        </w:rPr>
        <w:t>得</w:t>
      </w:r>
      <w:r>
        <w:rPr>
          <w:rFonts w:ascii="標楷體" w:eastAsia="標楷體" w:hAnsi="標楷體" w:hint="eastAsia"/>
          <w:sz w:val="32"/>
          <w:szCs w:val="40"/>
        </w:rPr>
        <w:t>分相同</w:t>
      </w:r>
      <w:r w:rsidR="00F27982">
        <w:rPr>
          <w:rFonts w:ascii="標楷體" w:eastAsia="標楷體" w:hAnsi="標楷體" w:hint="eastAsia"/>
          <w:sz w:val="32"/>
          <w:szCs w:val="40"/>
        </w:rPr>
        <w:t>，</w:t>
      </w:r>
      <w:r>
        <w:rPr>
          <w:rFonts w:ascii="標楷體" w:eastAsia="標楷體" w:hAnsi="標楷體" w:hint="eastAsia"/>
          <w:sz w:val="32"/>
          <w:szCs w:val="40"/>
        </w:rPr>
        <w:t>則</w:t>
      </w:r>
      <w:r w:rsidR="00F27982">
        <w:rPr>
          <w:rFonts w:ascii="標楷體" w:eastAsia="標楷體" w:hAnsi="標楷體" w:hint="eastAsia"/>
          <w:sz w:val="32"/>
          <w:szCs w:val="40"/>
        </w:rPr>
        <w:t>以總勝點多者為勝；若總勝點亦</w:t>
      </w:r>
      <w:r w:rsidR="006304C0">
        <w:rPr>
          <w:rFonts w:ascii="標楷體" w:eastAsia="標楷體" w:hAnsi="標楷體" w:hint="eastAsia"/>
          <w:sz w:val="32"/>
          <w:szCs w:val="40"/>
        </w:rPr>
        <w:t>相</w:t>
      </w:r>
      <w:r w:rsidR="00F27982">
        <w:rPr>
          <w:rFonts w:ascii="標楷體" w:eastAsia="標楷體" w:hAnsi="標楷體" w:hint="eastAsia"/>
          <w:sz w:val="32"/>
          <w:szCs w:val="40"/>
        </w:rPr>
        <w:t>同，則採抽籤為主。</w:t>
      </w:r>
    </w:p>
    <w:p w:rsidR="001807CB" w:rsidRDefault="00F27982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(七)團體賽出賽順序：第一點男雙，第二點混雙，第三點男雙(不得兼點)，三點均需完賽(女</w:t>
      </w:r>
      <w:r w:rsidR="00402987">
        <w:rPr>
          <w:rFonts w:ascii="標楷體" w:eastAsia="標楷體" w:hAnsi="標楷體" w:hint="eastAsia"/>
          <w:sz w:val="32"/>
          <w:szCs w:val="40"/>
        </w:rPr>
        <w:t>選手</w:t>
      </w:r>
      <w:r w:rsidR="00285E87">
        <w:rPr>
          <w:rFonts w:ascii="標楷體" w:eastAsia="標楷體" w:hAnsi="標楷體" w:hint="eastAsia"/>
          <w:sz w:val="32"/>
          <w:szCs w:val="40"/>
        </w:rPr>
        <w:t>可</w:t>
      </w:r>
      <w:r>
        <w:rPr>
          <w:rFonts w:ascii="標楷體" w:eastAsia="標楷體" w:hAnsi="標楷體" w:hint="eastAsia"/>
          <w:sz w:val="32"/>
          <w:szCs w:val="40"/>
        </w:rPr>
        <w:t>替代男</w:t>
      </w:r>
      <w:r w:rsidR="00402987">
        <w:rPr>
          <w:rFonts w:ascii="標楷體" w:eastAsia="標楷體" w:hAnsi="標楷體" w:hint="eastAsia"/>
          <w:sz w:val="32"/>
          <w:szCs w:val="40"/>
        </w:rPr>
        <w:t>選手</w:t>
      </w:r>
      <w:r>
        <w:rPr>
          <w:rFonts w:ascii="標楷體" w:eastAsia="標楷體" w:hAnsi="標楷體" w:hint="eastAsia"/>
          <w:sz w:val="32"/>
          <w:szCs w:val="40"/>
        </w:rPr>
        <w:t>)。</w:t>
      </w:r>
    </w:p>
    <w:p w:rsidR="00F27982" w:rsidRDefault="00F27982" w:rsidP="00285E87">
      <w:pPr>
        <w:spacing w:afterLines="30" w:after="108" w:line="360" w:lineRule="exact"/>
        <w:ind w:leftChars="700" w:left="2304" w:hanging="624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(八)若有空點出現，依下列方式處理：</w:t>
      </w:r>
    </w:p>
    <w:p w:rsidR="00F27982" w:rsidRDefault="00F27982" w:rsidP="009D1814">
      <w:pPr>
        <w:spacing w:afterLines="30" w:after="108" w:line="360" w:lineRule="exact"/>
        <w:ind w:leftChars="900" w:left="2500" w:hanging="3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1.出賽時，雙方選手比需全體</w:t>
      </w:r>
      <w:r w:rsidR="009C7E72">
        <w:rPr>
          <w:rFonts w:ascii="標楷體" w:eastAsia="標楷體" w:hAnsi="標楷體" w:hint="eastAsia"/>
          <w:sz w:val="32"/>
          <w:szCs w:val="40"/>
        </w:rPr>
        <w:t>列隊，核對各點出賽選手身分無誤後，開始進行比賽。比賽開始，不得對</w:t>
      </w:r>
      <w:r>
        <w:rPr>
          <w:rFonts w:ascii="標楷體" w:eastAsia="標楷體" w:hAnsi="標楷體" w:hint="eastAsia"/>
          <w:sz w:val="32"/>
          <w:szCs w:val="40"/>
        </w:rPr>
        <w:t>選手比賽資格提出異議。</w:t>
      </w:r>
    </w:p>
    <w:p w:rsidR="00F27982" w:rsidRDefault="00F27982" w:rsidP="009D1814">
      <w:pPr>
        <w:spacing w:afterLines="30" w:after="108" w:line="360" w:lineRule="exact"/>
        <w:ind w:leftChars="900" w:left="2500" w:hanging="3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2.若出賽選手不足時，應於排點前向大會聲明，並告知對手。中間不得有空點，後面未排之各點判為對方勝點。</w:t>
      </w:r>
    </w:p>
    <w:p w:rsidR="00F27982" w:rsidRDefault="00F27982" w:rsidP="009D1814">
      <w:pPr>
        <w:spacing w:afterLines="30" w:after="108" w:line="360" w:lineRule="exact"/>
        <w:ind w:leftChars="900" w:left="2500" w:hanging="34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3.比賽期間，若因某隊選手受傷而人數不足，空點只可排於最後順位。空點過半則喪失比賽資格。</w:t>
      </w:r>
    </w:p>
    <w:p w:rsidR="005E7028" w:rsidRDefault="00F27982" w:rsidP="009D1814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lastRenderedPageBreak/>
        <w:t>十一</w:t>
      </w:r>
      <w:r w:rsidR="000937AF">
        <w:rPr>
          <w:rFonts w:ascii="標楷體" w:eastAsia="標楷體" w:hAnsi="標楷體" w:hint="eastAsia"/>
          <w:sz w:val="32"/>
          <w:szCs w:val="40"/>
        </w:rPr>
        <w:t>、</w:t>
      </w:r>
      <w:r>
        <w:rPr>
          <w:rFonts w:ascii="標楷體" w:eastAsia="標楷體" w:hAnsi="標楷體" w:hint="eastAsia"/>
          <w:sz w:val="32"/>
          <w:szCs w:val="40"/>
        </w:rPr>
        <w:t>獎</w:t>
      </w:r>
      <w:r w:rsidR="009D1814">
        <w:rPr>
          <w:rFonts w:ascii="標楷體" w:eastAsia="標楷體" w:hAnsi="標楷體" w:hint="eastAsia"/>
          <w:sz w:val="32"/>
          <w:szCs w:val="40"/>
        </w:rPr>
        <w:t xml:space="preserve">  </w:t>
      </w:r>
      <w:r>
        <w:rPr>
          <w:rFonts w:ascii="標楷體" w:eastAsia="標楷體" w:hAnsi="標楷體" w:hint="eastAsia"/>
          <w:sz w:val="32"/>
          <w:szCs w:val="40"/>
        </w:rPr>
        <w:t>勵：</w:t>
      </w:r>
    </w:p>
    <w:p w:rsidR="009D1814" w:rsidRPr="009D1814" w:rsidRDefault="009D1814" w:rsidP="00285E87">
      <w:pPr>
        <w:pStyle w:val="a5"/>
        <w:numPr>
          <w:ilvl w:val="0"/>
          <w:numId w:val="2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 w:rsidRPr="009D1814">
        <w:rPr>
          <w:rFonts w:ascii="標楷體" w:eastAsia="標楷體" w:hAnsi="標楷體" w:hint="eastAsia"/>
          <w:sz w:val="32"/>
          <w:szCs w:val="40"/>
        </w:rPr>
        <w:t>冠軍：團體賽10,000</w:t>
      </w:r>
      <w:r>
        <w:rPr>
          <w:rFonts w:ascii="標楷體" w:eastAsia="標楷體" w:hAnsi="標楷體" w:hint="eastAsia"/>
          <w:sz w:val="32"/>
          <w:szCs w:val="40"/>
        </w:rPr>
        <w:t>元</w:t>
      </w:r>
      <w:r w:rsidRPr="009D1814">
        <w:rPr>
          <w:rFonts w:ascii="標楷體" w:eastAsia="標楷體" w:hAnsi="標楷體" w:hint="eastAsia"/>
          <w:sz w:val="32"/>
          <w:szCs w:val="40"/>
        </w:rPr>
        <w:t>、雙打賽每</w:t>
      </w:r>
      <w:r w:rsidR="00804A9B">
        <w:rPr>
          <w:rFonts w:ascii="標楷體" w:eastAsia="標楷體" w:hAnsi="標楷體" w:hint="eastAsia"/>
          <w:sz w:val="32"/>
          <w:szCs w:val="40"/>
        </w:rPr>
        <w:t>組</w:t>
      </w:r>
      <w:r w:rsidRPr="009D1814">
        <w:rPr>
          <w:rFonts w:ascii="標楷體" w:eastAsia="標楷體" w:hAnsi="標楷體" w:hint="eastAsia"/>
          <w:sz w:val="32"/>
          <w:szCs w:val="40"/>
        </w:rPr>
        <w:t>1,500</w:t>
      </w:r>
      <w:r>
        <w:rPr>
          <w:rFonts w:ascii="標楷體" w:eastAsia="標楷體" w:hAnsi="標楷體" w:hint="eastAsia"/>
          <w:sz w:val="32"/>
          <w:szCs w:val="40"/>
        </w:rPr>
        <w:t>元</w:t>
      </w:r>
    </w:p>
    <w:p w:rsidR="009D1814" w:rsidRDefault="009D1814" w:rsidP="00285E87">
      <w:pPr>
        <w:pStyle w:val="a5"/>
        <w:numPr>
          <w:ilvl w:val="0"/>
          <w:numId w:val="2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亞軍：</w:t>
      </w:r>
      <w:r w:rsidRPr="009D1814">
        <w:rPr>
          <w:rFonts w:ascii="標楷體" w:eastAsia="標楷體" w:hAnsi="標楷體" w:hint="eastAsia"/>
          <w:sz w:val="32"/>
          <w:szCs w:val="40"/>
        </w:rPr>
        <w:t>團體賽</w:t>
      </w:r>
      <w:r w:rsidR="00B576AD">
        <w:rPr>
          <w:rFonts w:ascii="標楷體" w:eastAsia="標楷體" w:hAnsi="標楷體" w:hint="eastAsia"/>
          <w:sz w:val="32"/>
          <w:szCs w:val="40"/>
        </w:rPr>
        <w:t xml:space="preserve"> </w:t>
      </w:r>
      <w:r>
        <w:rPr>
          <w:rFonts w:ascii="標楷體" w:eastAsia="標楷體" w:hAnsi="標楷體" w:hint="eastAsia"/>
          <w:sz w:val="32"/>
          <w:szCs w:val="40"/>
        </w:rPr>
        <w:t>8</w:t>
      </w:r>
      <w:r w:rsidRPr="009D1814">
        <w:rPr>
          <w:rFonts w:ascii="標楷體" w:eastAsia="標楷體" w:hAnsi="標楷體" w:hint="eastAsia"/>
          <w:sz w:val="32"/>
          <w:szCs w:val="40"/>
        </w:rPr>
        <w:t>,000</w:t>
      </w:r>
      <w:r>
        <w:rPr>
          <w:rFonts w:ascii="標楷體" w:eastAsia="標楷體" w:hAnsi="標楷體" w:hint="eastAsia"/>
          <w:sz w:val="32"/>
          <w:szCs w:val="40"/>
        </w:rPr>
        <w:t>元</w:t>
      </w:r>
      <w:r w:rsidRPr="009D1814">
        <w:rPr>
          <w:rFonts w:ascii="標楷體" w:eastAsia="標楷體" w:hAnsi="標楷體" w:hint="eastAsia"/>
          <w:sz w:val="32"/>
          <w:szCs w:val="40"/>
        </w:rPr>
        <w:t>、雙打賽每</w:t>
      </w:r>
      <w:r w:rsidR="00804A9B">
        <w:rPr>
          <w:rFonts w:ascii="標楷體" w:eastAsia="標楷體" w:hAnsi="標楷體" w:hint="eastAsia"/>
          <w:sz w:val="32"/>
          <w:szCs w:val="40"/>
        </w:rPr>
        <w:t>組</w:t>
      </w:r>
      <w:r w:rsidRPr="009D1814">
        <w:rPr>
          <w:rFonts w:ascii="標楷體" w:eastAsia="標楷體" w:hAnsi="標楷體" w:hint="eastAsia"/>
          <w:sz w:val="32"/>
          <w:szCs w:val="40"/>
        </w:rPr>
        <w:t>1,</w:t>
      </w:r>
      <w:r>
        <w:rPr>
          <w:rFonts w:ascii="標楷體" w:eastAsia="標楷體" w:hAnsi="標楷體" w:hint="eastAsia"/>
          <w:sz w:val="32"/>
          <w:szCs w:val="40"/>
        </w:rPr>
        <w:t>2</w:t>
      </w:r>
      <w:r w:rsidRPr="009D1814">
        <w:rPr>
          <w:rFonts w:ascii="標楷體" w:eastAsia="標楷體" w:hAnsi="標楷體" w:hint="eastAsia"/>
          <w:sz w:val="32"/>
          <w:szCs w:val="40"/>
        </w:rPr>
        <w:t>00</w:t>
      </w:r>
      <w:r>
        <w:rPr>
          <w:rFonts w:ascii="標楷體" w:eastAsia="標楷體" w:hAnsi="標楷體" w:hint="eastAsia"/>
          <w:sz w:val="32"/>
          <w:szCs w:val="40"/>
        </w:rPr>
        <w:t>元</w:t>
      </w:r>
    </w:p>
    <w:p w:rsidR="009D1814" w:rsidRDefault="009D1814" w:rsidP="00285E87">
      <w:pPr>
        <w:pStyle w:val="a5"/>
        <w:numPr>
          <w:ilvl w:val="0"/>
          <w:numId w:val="2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季軍：</w:t>
      </w:r>
      <w:r w:rsidRPr="009D1814">
        <w:rPr>
          <w:rFonts w:ascii="標楷體" w:eastAsia="標楷體" w:hAnsi="標楷體" w:hint="eastAsia"/>
          <w:sz w:val="32"/>
          <w:szCs w:val="40"/>
        </w:rPr>
        <w:t>團體賽</w:t>
      </w:r>
      <w:r w:rsidR="00B576AD">
        <w:rPr>
          <w:rFonts w:ascii="標楷體" w:eastAsia="標楷體" w:hAnsi="標楷體" w:hint="eastAsia"/>
          <w:sz w:val="32"/>
          <w:szCs w:val="40"/>
        </w:rPr>
        <w:t xml:space="preserve"> </w:t>
      </w:r>
      <w:r>
        <w:rPr>
          <w:rFonts w:ascii="標楷體" w:eastAsia="標楷體" w:hAnsi="標楷體" w:hint="eastAsia"/>
          <w:sz w:val="32"/>
          <w:szCs w:val="40"/>
        </w:rPr>
        <w:t>6</w:t>
      </w:r>
      <w:r w:rsidRPr="009D1814">
        <w:rPr>
          <w:rFonts w:ascii="標楷體" w:eastAsia="標楷體" w:hAnsi="標楷體" w:hint="eastAsia"/>
          <w:sz w:val="32"/>
          <w:szCs w:val="40"/>
        </w:rPr>
        <w:t>,000</w:t>
      </w:r>
      <w:r>
        <w:rPr>
          <w:rFonts w:ascii="標楷體" w:eastAsia="標楷體" w:hAnsi="標楷體" w:hint="eastAsia"/>
          <w:sz w:val="32"/>
          <w:szCs w:val="40"/>
        </w:rPr>
        <w:t>元</w:t>
      </w:r>
      <w:r w:rsidRPr="009D1814">
        <w:rPr>
          <w:rFonts w:ascii="標楷體" w:eastAsia="標楷體" w:hAnsi="標楷體" w:hint="eastAsia"/>
          <w:sz w:val="32"/>
          <w:szCs w:val="40"/>
        </w:rPr>
        <w:t>、雙打賽每</w:t>
      </w:r>
      <w:r w:rsidR="00804A9B">
        <w:rPr>
          <w:rFonts w:ascii="標楷體" w:eastAsia="標楷體" w:hAnsi="標楷體" w:hint="eastAsia"/>
          <w:sz w:val="32"/>
          <w:szCs w:val="40"/>
        </w:rPr>
        <w:t>組</w:t>
      </w:r>
      <w:r w:rsidRPr="009D1814">
        <w:rPr>
          <w:rFonts w:ascii="標楷體" w:eastAsia="標楷體" w:hAnsi="標楷體" w:hint="eastAsia"/>
          <w:sz w:val="32"/>
          <w:szCs w:val="40"/>
        </w:rPr>
        <w:t>1,</w:t>
      </w:r>
      <w:r>
        <w:rPr>
          <w:rFonts w:ascii="標楷體" w:eastAsia="標楷體" w:hAnsi="標楷體" w:hint="eastAsia"/>
          <w:sz w:val="32"/>
          <w:szCs w:val="40"/>
        </w:rPr>
        <w:t>0</w:t>
      </w:r>
      <w:r w:rsidRPr="009D1814">
        <w:rPr>
          <w:rFonts w:ascii="標楷體" w:eastAsia="標楷體" w:hAnsi="標楷體" w:hint="eastAsia"/>
          <w:sz w:val="32"/>
          <w:szCs w:val="40"/>
        </w:rPr>
        <w:t>00</w:t>
      </w:r>
      <w:r>
        <w:rPr>
          <w:rFonts w:ascii="標楷體" w:eastAsia="標楷體" w:hAnsi="標楷體" w:hint="eastAsia"/>
          <w:sz w:val="32"/>
          <w:szCs w:val="40"/>
        </w:rPr>
        <w:t>元</w:t>
      </w:r>
    </w:p>
    <w:p w:rsidR="009D1814" w:rsidRPr="009D1814" w:rsidRDefault="009D1814" w:rsidP="00285E87">
      <w:pPr>
        <w:pStyle w:val="a5"/>
        <w:numPr>
          <w:ilvl w:val="0"/>
          <w:numId w:val="2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殿軍：</w:t>
      </w:r>
      <w:r w:rsidRPr="009D1814">
        <w:rPr>
          <w:rFonts w:ascii="標楷體" w:eastAsia="標楷體" w:hAnsi="標楷體" w:hint="eastAsia"/>
          <w:sz w:val="32"/>
          <w:szCs w:val="40"/>
        </w:rPr>
        <w:t>團體賽</w:t>
      </w:r>
      <w:r w:rsidR="00B576AD">
        <w:rPr>
          <w:rFonts w:ascii="標楷體" w:eastAsia="標楷體" w:hAnsi="標楷體" w:hint="eastAsia"/>
          <w:sz w:val="32"/>
          <w:szCs w:val="40"/>
        </w:rPr>
        <w:t xml:space="preserve"> </w:t>
      </w:r>
      <w:r>
        <w:rPr>
          <w:rFonts w:ascii="標楷體" w:eastAsia="標楷體" w:hAnsi="標楷體" w:hint="eastAsia"/>
          <w:sz w:val="32"/>
          <w:szCs w:val="40"/>
        </w:rPr>
        <w:t>5</w:t>
      </w:r>
      <w:r w:rsidRPr="009D1814">
        <w:rPr>
          <w:rFonts w:ascii="標楷體" w:eastAsia="標楷體" w:hAnsi="標楷體" w:hint="eastAsia"/>
          <w:sz w:val="32"/>
          <w:szCs w:val="40"/>
        </w:rPr>
        <w:t>,000</w:t>
      </w:r>
      <w:r>
        <w:rPr>
          <w:rFonts w:ascii="標楷體" w:eastAsia="標楷體" w:hAnsi="標楷體" w:hint="eastAsia"/>
          <w:sz w:val="32"/>
          <w:szCs w:val="40"/>
        </w:rPr>
        <w:t>元</w:t>
      </w:r>
      <w:r w:rsidRPr="009D1814">
        <w:rPr>
          <w:rFonts w:ascii="標楷體" w:eastAsia="標楷體" w:hAnsi="標楷體" w:hint="eastAsia"/>
          <w:sz w:val="32"/>
          <w:szCs w:val="40"/>
        </w:rPr>
        <w:t>、雙打賽每</w:t>
      </w:r>
      <w:r w:rsidR="00804A9B">
        <w:rPr>
          <w:rFonts w:ascii="標楷體" w:eastAsia="標楷體" w:hAnsi="標楷體" w:hint="eastAsia"/>
          <w:sz w:val="32"/>
          <w:szCs w:val="40"/>
        </w:rPr>
        <w:t>組</w:t>
      </w:r>
      <w:r>
        <w:rPr>
          <w:rFonts w:ascii="標楷體" w:eastAsia="標楷體" w:hAnsi="標楷體" w:hint="eastAsia"/>
          <w:sz w:val="32"/>
          <w:szCs w:val="40"/>
        </w:rPr>
        <w:t>8</w:t>
      </w:r>
      <w:r w:rsidRPr="009D1814">
        <w:rPr>
          <w:rFonts w:ascii="標楷體" w:eastAsia="標楷體" w:hAnsi="標楷體" w:hint="eastAsia"/>
          <w:sz w:val="32"/>
          <w:szCs w:val="40"/>
        </w:rPr>
        <w:t>00</w:t>
      </w:r>
      <w:r>
        <w:rPr>
          <w:rFonts w:ascii="標楷體" w:eastAsia="標楷體" w:hAnsi="標楷體" w:hint="eastAsia"/>
          <w:sz w:val="32"/>
          <w:szCs w:val="40"/>
        </w:rPr>
        <w:t>元</w:t>
      </w:r>
    </w:p>
    <w:p w:rsidR="00F27982" w:rsidRDefault="00F27982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十二</w:t>
      </w:r>
      <w:r w:rsidR="00506C89">
        <w:rPr>
          <w:rFonts w:ascii="標楷體" w:eastAsia="標楷體" w:hAnsi="標楷體" w:hint="eastAsia"/>
          <w:sz w:val="32"/>
          <w:szCs w:val="40"/>
        </w:rPr>
        <w:t>、</w:t>
      </w:r>
      <w:r>
        <w:rPr>
          <w:rFonts w:ascii="標楷體" w:eastAsia="標楷體" w:hAnsi="標楷體" w:hint="eastAsia"/>
          <w:sz w:val="32"/>
          <w:szCs w:val="40"/>
        </w:rPr>
        <w:t>比賽用球：勝利比賽級用球。</w:t>
      </w:r>
    </w:p>
    <w:p w:rsidR="00F27982" w:rsidRDefault="00F27982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十三</w:t>
      </w:r>
      <w:r w:rsidR="00506C89">
        <w:rPr>
          <w:rFonts w:ascii="標楷體" w:eastAsia="標楷體" w:hAnsi="標楷體" w:hint="eastAsia"/>
          <w:sz w:val="32"/>
          <w:szCs w:val="40"/>
        </w:rPr>
        <w:t>、</w:t>
      </w:r>
      <w:r w:rsidR="000B19AD">
        <w:rPr>
          <w:rFonts w:ascii="標楷體" w:eastAsia="標楷體" w:hAnsi="標楷體" w:hint="eastAsia"/>
          <w:sz w:val="32"/>
          <w:szCs w:val="40"/>
        </w:rPr>
        <w:t>附   則：</w:t>
      </w:r>
    </w:p>
    <w:p w:rsidR="000B19AD" w:rsidRPr="000B19AD" w:rsidRDefault="000B19AD" w:rsidP="00285E87">
      <w:pPr>
        <w:pStyle w:val="a5"/>
        <w:numPr>
          <w:ilvl w:val="0"/>
          <w:numId w:val="1"/>
        </w:numPr>
        <w:spacing w:afterLines="30" w:after="108" w:line="360" w:lineRule="exact"/>
        <w:ind w:leftChars="700" w:left="2400"/>
        <w:rPr>
          <w:rFonts w:ascii="標楷體" w:eastAsia="標楷體" w:hAnsi="標楷體"/>
          <w:color w:val="000000" w:themeColor="text1"/>
          <w:sz w:val="32"/>
          <w:szCs w:val="40"/>
        </w:rPr>
      </w:pPr>
      <w:r w:rsidRPr="000B19AD">
        <w:rPr>
          <w:rFonts w:ascii="標楷體" w:eastAsia="標楷體" w:hAnsi="標楷體" w:hint="eastAsia"/>
          <w:color w:val="000000" w:themeColor="text1"/>
          <w:sz w:val="32"/>
          <w:szCs w:val="40"/>
        </w:rPr>
        <w:t>主辦單位得視各組報名情形，更動隊伍報名上限。</w:t>
      </w:r>
    </w:p>
    <w:p w:rsidR="000B19AD" w:rsidRDefault="000B19AD" w:rsidP="00285E87">
      <w:pPr>
        <w:pStyle w:val="a5"/>
        <w:numPr>
          <w:ilvl w:val="0"/>
          <w:numId w:val="1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不服從裁判長、裁判之判決與不遵守比賽規則者，取消比賽資格。</w:t>
      </w:r>
    </w:p>
    <w:p w:rsidR="000B19AD" w:rsidRDefault="000B19AD" w:rsidP="00285E87">
      <w:pPr>
        <w:pStyle w:val="a5"/>
        <w:numPr>
          <w:ilvl w:val="0"/>
          <w:numId w:val="1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選手請攜帶健保卡及斟酌個人慣用藥。</w:t>
      </w:r>
    </w:p>
    <w:p w:rsidR="000B19AD" w:rsidRDefault="000B19AD" w:rsidP="00285E87">
      <w:pPr>
        <w:pStyle w:val="a5"/>
        <w:numPr>
          <w:ilvl w:val="0"/>
          <w:numId w:val="1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請參賽單位自行於4月</w:t>
      </w:r>
      <w:r w:rsidR="00197726" w:rsidRPr="0024396C">
        <w:rPr>
          <w:rFonts w:ascii="標楷體" w:eastAsia="標楷體" w:hAnsi="標楷體" w:hint="eastAsia"/>
          <w:color w:val="000000" w:themeColor="text1"/>
          <w:sz w:val="32"/>
          <w:szCs w:val="40"/>
        </w:rPr>
        <w:t>8</w:t>
      </w:r>
      <w:r>
        <w:rPr>
          <w:rFonts w:ascii="標楷體" w:eastAsia="標楷體" w:hAnsi="標楷體" w:hint="eastAsia"/>
          <w:sz w:val="32"/>
          <w:szCs w:val="40"/>
        </w:rPr>
        <w:t>日後，上網核對名單與所參與之組別。</w:t>
      </w:r>
    </w:p>
    <w:p w:rsidR="000B19AD" w:rsidRDefault="000B19AD" w:rsidP="00285E87">
      <w:pPr>
        <w:pStyle w:val="a5"/>
        <w:numPr>
          <w:ilvl w:val="0"/>
          <w:numId w:val="1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如遇特殊事件必須更改賽程、賽制時，經大會口頭或書面通知，各隊不得異議。</w:t>
      </w:r>
    </w:p>
    <w:p w:rsidR="00506C89" w:rsidRDefault="00506C89" w:rsidP="00285E87">
      <w:pPr>
        <w:pStyle w:val="a5"/>
        <w:numPr>
          <w:ilvl w:val="0"/>
          <w:numId w:val="1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為了比賽順利進行，大會有權調度及安排比賽場次，各隊不得有異議。</w:t>
      </w:r>
    </w:p>
    <w:p w:rsidR="00506C89" w:rsidRPr="000B19AD" w:rsidRDefault="00506C89" w:rsidP="00285E87">
      <w:pPr>
        <w:pStyle w:val="a5"/>
        <w:numPr>
          <w:ilvl w:val="0"/>
          <w:numId w:val="1"/>
        </w:numPr>
        <w:spacing w:afterLines="30" w:after="108" w:line="360" w:lineRule="exact"/>
        <w:ind w:leftChars="700" w:left="2400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本賽會所有相關經費由主辦單位負責籌措支應。</w:t>
      </w:r>
    </w:p>
    <w:p w:rsidR="000B19AD" w:rsidRPr="000B19AD" w:rsidRDefault="00506C89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十四、如有未盡事宜，得由本中心另行公布實施。</w:t>
      </w:r>
    </w:p>
    <w:p w:rsidR="00F27982" w:rsidRDefault="00F27982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AE7EF7" w:rsidRDefault="00AE7EF7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AE7EF7" w:rsidRDefault="00AE7EF7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AE7EF7" w:rsidRDefault="00AE7EF7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AE7EF7" w:rsidRDefault="00AE7EF7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AE7EF7" w:rsidRDefault="00AE7EF7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75431D" w:rsidRDefault="0075431D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783F73" w:rsidRDefault="00783F73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783F73" w:rsidRDefault="00783F73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783F73" w:rsidRDefault="00783F73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783F73" w:rsidRDefault="00783F73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</w:pPr>
    </w:p>
    <w:p w:rsidR="00783F73" w:rsidRDefault="00783F73" w:rsidP="002B2AEE">
      <w:pPr>
        <w:spacing w:afterLines="30" w:after="108" w:line="360" w:lineRule="exact"/>
        <w:ind w:left="3725" w:hanging="3725"/>
        <w:rPr>
          <w:rFonts w:ascii="標楷體" w:eastAsia="標楷體" w:hAnsi="標楷體"/>
          <w:sz w:val="32"/>
          <w:szCs w:val="40"/>
        </w:rPr>
        <w:sectPr w:rsidR="00783F73" w:rsidSect="00776C7E">
          <w:pgSz w:w="11906" w:h="16838"/>
          <w:pgMar w:top="1103" w:right="849" w:bottom="993" w:left="851" w:header="851" w:footer="992" w:gutter="0"/>
          <w:cols w:space="425"/>
          <w:docGrid w:type="lines" w:linePitch="360"/>
        </w:sectPr>
      </w:pPr>
    </w:p>
    <w:p w:rsidR="00AE7EF7" w:rsidRDefault="0055066E" w:rsidP="0055066E">
      <w:pPr>
        <w:spacing w:afterLines="30" w:after="108"/>
        <w:jc w:val="center"/>
        <w:rPr>
          <w:rFonts w:ascii="標楷體" w:eastAsia="標楷體" w:hAnsi="標楷體"/>
          <w:b/>
          <w:sz w:val="52"/>
          <w:szCs w:val="40"/>
        </w:rPr>
      </w:pPr>
      <w:bookmarkStart w:id="0" w:name="_GoBack"/>
      <w:bookmarkEnd w:id="0"/>
      <w:r w:rsidRPr="0055066E">
        <w:rPr>
          <w:rFonts w:ascii="標楷體" w:eastAsia="標楷體" w:hAnsi="標楷體" w:hint="eastAsia"/>
          <w:b/>
          <w:sz w:val="52"/>
          <w:szCs w:val="40"/>
        </w:rPr>
        <w:lastRenderedPageBreak/>
        <w:t>第</w:t>
      </w:r>
      <w:r w:rsidR="000F2DF9">
        <w:rPr>
          <w:rFonts w:ascii="標楷體" w:eastAsia="標楷體" w:hAnsi="標楷體" w:hint="eastAsia"/>
          <w:b/>
          <w:sz w:val="52"/>
          <w:szCs w:val="40"/>
        </w:rPr>
        <w:t>四</w:t>
      </w:r>
      <w:r w:rsidRPr="0055066E">
        <w:rPr>
          <w:rFonts w:ascii="標楷體" w:eastAsia="標楷體" w:hAnsi="標楷體" w:hint="eastAsia"/>
          <w:b/>
          <w:sz w:val="52"/>
          <w:szCs w:val="40"/>
        </w:rPr>
        <w:t>屆南港盃羽球賽報名表(一般團體</w:t>
      </w:r>
      <w:r w:rsidR="00886B22">
        <w:rPr>
          <w:rFonts w:ascii="標楷體" w:eastAsia="標楷體" w:hAnsi="標楷體" w:hint="eastAsia"/>
          <w:b/>
          <w:sz w:val="52"/>
          <w:szCs w:val="40"/>
        </w:rPr>
        <w:t>賽</w:t>
      </w:r>
      <w:r w:rsidRPr="0055066E">
        <w:rPr>
          <w:rFonts w:ascii="標楷體" w:eastAsia="標楷體" w:hAnsi="標楷體" w:hint="eastAsia"/>
          <w:b/>
          <w:sz w:val="52"/>
          <w:szCs w:val="40"/>
        </w:rPr>
        <w:t>)</w:t>
      </w:r>
    </w:p>
    <w:p w:rsidR="0055066E" w:rsidRDefault="0055066E" w:rsidP="0055066E">
      <w:pPr>
        <w:spacing w:afterLines="30" w:after="108"/>
        <w:rPr>
          <w:rFonts w:ascii="標楷體" w:eastAsia="標楷體" w:hAnsi="標楷體"/>
          <w:b/>
          <w:sz w:val="44"/>
          <w:szCs w:val="40"/>
          <w:u w:val="thick"/>
        </w:rPr>
      </w:pPr>
      <w:r w:rsidRPr="0055066E">
        <w:rPr>
          <w:rFonts w:ascii="標楷體" w:eastAsia="標楷體" w:hAnsi="標楷體" w:hint="eastAsia"/>
          <w:b/>
          <w:sz w:val="44"/>
          <w:szCs w:val="40"/>
        </w:rPr>
        <w:t>隊名：</w:t>
      </w:r>
      <w:r w:rsidRPr="0055066E">
        <w:rPr>
          <w:rFonts w:ascii="標楷體" w:eastAsia="標楷體" w:hAnsi="標楷體" w:hint="eastAsia"/>
          <w:b/>
          <w:sz w:val="44"/>
          <w:szCs w:val="40"/>
          <w:u w:val="thick"/>
        </w:rPr>
        <w:t xml:space="preserve">                                 </w:t>
      </w:r>
      <w:r>
        <w:rPr>
          <w:rFonts w:ascii="標楷體" w:eastAsia="標楷體" w:hAnsi="標楷體" w:hint="eastAsia"/>
          <w:b/>
          <w:sz w:val="44"/>
          <w:szCs w:val="40"/>
          <w:u w:val="thick"/>
        </w:rPr>
        <w:t xml:space="preserve">       </w:t>
      </w:r>
    </w:p>
    <w:tbl>
      <w:tblPr>
        <w:tblStyle w:val="a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82"/>
        <w:gridCol w:w="1383"/>
        <w:gridCol w:w="1969"/>
        <w:gridCol w:w="723"/>
        <w:gridCol w:w="1123"/>
        <w:gridCol w:w="1044"/>
        <w:gridCol w:w="1446"/>
        <w:gridCol w:w="1446"/>
      </w:tblGrid>
      <w:tr w:rsidR="00C37AC5" w:rsidRPr="00C37AC5" w:rsidTr="005943BE">
        <w:tc>
          <w:tcPr>
            <w:tcW w:w="5057" w:type="dxa"/>
            <w:gridSpan w:val="4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AC5" w:rsidRPr="00C37AC5" w:rsidRDefault="00C37AC5" w:rsidP="0055066E">
            <w:pPr>
              <w:spacing w:afterLines="30" w:after="108"/>
              <w:rPr>
                <w:rFonts w:ascii="標楷體" w:eastAsia="標楷體" w:hAnsi="標楷體"/>
                <w:sz w:val="36"/>
                <w:szCs w:val="36"/>
              </w:rPr>
            </w:pPr>
            <w:r w:rsidRPr="00C37AC5">
              <w:rPr>
                <w:rFonts w:ascii="標楷體" w:eastAsia="標楷體" w:hAnsi="標楷體" w:hint="eastAsia"/>
                <w:sz w:val="36"/>
                <w:szCs w:val="36"/>
              </w:rPr>
              <w:t>隊伍聯絡人：</w:t>
            </w:r>
          </w:p>
        </w:tc>
        <w:tc>
          <w:tcPr>
            <w:tcW w:w="505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37AC5" w:rsidRPr="00C37AC5" w:rsidRDefault="00C37AC5" w:rsidP="0055066E">
            <w:pPr>
              <w:spacing w:afterLines="30" w:after="108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聯絡電話：</w:t>
            </w:r>
          </w:p>
        </w:tc>
      </w:tr>
      <w:tr w:rsidR="00C37AC5" w:rsidRPr="00C37AC5" w:rsidTr="005943BE">
        <w:tc>
          <w:tcPr>
            <w:tcW w:w="982" w:type="dxa"/>
            <w:tcBorders>
              <w:top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C37AC5">
              <w:rPr>
                <w:rFonts w:ascii="標楷體" w:eastAsia="標楷體" w:hAnsi="標楷體" w:hint="eastAsia"/>
                <w:sz w:val="32"/>
                <w:szCs w:val="36"/>
              </w:rPr>
              <w:t>編號</w:t>
            </w:r>
          </w:p>
        </w:tc>
        <w:tc>
          <w:tcPr>
            <w:tcW w:w="1383" w:type="dxa"/>
            <w:tcBorders>
              <w:top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C37AC5">
              <w:rPr>
                <w:rFonts w:ascii="標楷體" w:eastAsia="標楷體" w:hAnsi="標楷體" w:hint="eastAsia"/>
                <w:sz w:val="32"/>
                <w:szCs w:val="36"/>
              </w:rPr>
              <w:t>姓名</w:t>
            </w:r>
          </w:p>
        </w:tc>
        <w:tc>
          <w:tcPr>
            <w:tcW w:w="1969" w:type="dxa"/>
            <w:tcBorders>
              <w:top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C37AC5">
              <w:rPr>
                <w:rFonts w:ascii="標楷體" w:eastAsia="標楷體" w:hAnsi="標楷體" w:hint="eastAsia"/>
                <w:sz w:val="32"/>
                <w:szCs w:val="36"/>
              </w:rPr>
              <w:t>身分證字號</w:t>
            </w:r>
          </w:p>
        </w:tc>
        <w:tc>
          <w:tcPr>
            <w:tcW w:w="1846" w:type="dxa"/>
            <w:gridSpan w:val="2"/>
            <w:tcBorders>
              <w:top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C37AC5">
              <w:rPr>
                <w:rFonts w:ascii="標楷體" w:eastAsia="標楷體" w:hAnsi="標楷體" w:hint="eastAsia"/>
                <w:sz w:val="32"/>
                <w:szCs w:val="36"/>
              </w:rPr>
              <w:t>出生年月日</w:t>
            </w:r>
          </w:p>
        </w:tc>
        <w:tc>
          <w:tcPr>
            <w:tcW w:w="1044" w:type="dxa"/>
            <w:tcBorders>
              <w:top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C37AC5">
              <w:rPr>
                <w:rFonts w:ascii="標楷體" w:eastAsia="標楷體" w:hAnsi="標楷體" w:hint="eastAsia"/>
                <w:sz w:val="32"/>
                <w:szCs w:val="36"/>
              </w:rPr>
              <w:t>性別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C37AC5">
              <w:rPr>
                <w:rFonts w:ascii="標楷體" w:eastAsia="標楷體" w:hAnsi="標楷體" w:hint="eastAsia"/>
                <w:sz w:val="32"/>
                <w:szCs w:val="36"/>
              </w:rPr>
              <w:t>電話</w:t>
            </w:r>
          </w:p>
        </w:tc>
        <w:tc>
          <w:tcPr>
            <w:tcW w:w="1446" w:type="dxa"/>
            <w:tcBorders>
              <w:top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 w:rsidRPr="00C37AC5">
              <w:rPr>
                <w:rFonts w:ascii="標楷體" w:eastAsia="標楷體" w:hAnsi="標楷體" w:hint="eastAsia"/>
                <w:sz w:val="32"/>
                <w:szCs w:val="36"/>
              </w:rPr>
              <w:t>備註</w:t>
            </w:r>
          </w:p>
        </w:tc>
      </w:tr>
      <w:tr w:rsidR="00C37AC5" w:rsidRPr="00C37AC5" w:rsidTr="005943BE">
        <w:tc>
          <w:tcPr>
            <w:tcW w:w="982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隊長</w:t>
            </w:r>
          </w:p>
        </w:tc>
        <w:tc>
          <w:tcPr>
            <w:tcW w:w="1383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69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男/女</w:t>
            </w: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37AC5" w:rsidRPr="00C37AC5" w:rsidTr="005943BE">
        <w:tc>
          <w:tcPr>
            <w:tcW w:w="982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2</w:t>
            </w:r>
          </w:p>
        </w:tc>
        <w:tc>
          <w:tcPr>
            <w:tcW w:w="1383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69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男/女</w:t>
            </w: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37AC5" w:rsidRPr="00C37AC5" w:rsidTr="005943BE">
        <w:tc>
          <w:tcPr>
            <w:tcW w:w="982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3</w:t>
            </w:r>
          </w:p>
        </w:tc>
        <w:tc>
          <w:tcPr>
            <w:tcW w:w="1383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69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男/女</w:t>
            </w: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37AC5" w:rsidRPr="00C37AC5" w:rsidTr="005943BE">
        <w:tc>
          <w:tcPr>
            <w:tcW w:w="982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4</w:t>
            </w:r>
          </w:p>
        </w:tc>
        <w:tc>
          <w:tcPr>
            <w:tcW w:w="1383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69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男/女</w:t>
            </w: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37AC5" w:rsidRPr="00C37AC5" w:rsidTr="005943BE">
        <w:tc>
          <w:tcPr>
            <w:tcW w:w="982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5</w:t>
            </w:r>
          </w:p>
        </w:tc>
        <w:tc>
          <w:tcPr>
            <w:tcW w:w="1383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69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男/女</w:t>
            </w: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37AC5" w:rsidRPr="00C37AC5" w:rsidTr="005943BE">
        <w:tc>
          <w:tcPr>
            <w:tcW w:w="982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6</w:t>
            </w:r>
          </w:p>
        </w:tc>
        <w:tc>
          <w:tcPr>
            <w:tcW w:w="1383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69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男/女</w:t>
            </w: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37AC5" w:rsidRPr="00C37AC5" w:rsidTr="005943BE">
        <w:tc>
          <w:tcPr>
            <w:tcW w:w="982" w:type="dxa"/>
            <w:vAlign w:val="center"/>
          </w:tcPr>
          <w:p w:rsid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7</w:t>
            </w:r>
          </w:p>
        </w:tc>
        <w:tc>
          <w:tcPr>
            <w:tcW w:w="1383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69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44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男/女</w:t>
            </w: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446" w:type="dxa"/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37AC5" w:rsidRPr="00C37AC5" w:rsidTr="005943BE">
        <w:tc>
          <w:tcPr>
            <w:tcW w:w="982" w:type="dxa"/>
            <w:tcBorders>
              <w:bottom w:val="thinThickSmallGap" w:sz="24" w:space="0" w:color="auto"/>
            </w:tcBorders>
            <w:vAlign w:val="center"/>
          </w:tcPr>
          <w:p w:rsid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8</w:t>
            </w:r>
          </w:p>
        </w:tc>
        <w:tc>
          <w:tcPr>
            <w:tcW w:w="1383" w:type="dxa"/>
            <w:tcBorders>
              <w:bottom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969" w:type="dxa"/>
            <w:tcBorders>
              <w:bottom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84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044" w:type="dxa"/>
            <w:tcBorders>
              <w:bottom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男/女</w:t>
            </w:r>
          </w:p>
        </w:tc>
        <w:tc>
          <w:tcPr>
            <w:tcW w:w="1446" w:type="dxa"/>
            <w:tcBorders>
              <w:bottom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  <w:tc>
          <w:tcPr>
            <w:tcW w:w="1446" w:type="dxa"/>
            <w:tcBorders>
              <w:bottom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jc w:val="center"/>
              <w:rPr>
                <w:rFonts w:ascii="標楷體" w:eastAsia="標楷體" w:hAnsi="標楷體"/>
                <w:sz w:val="32"/>
                <w:szCs w:val="36"/>
              </w:rPr>
            </w:pPr>
          </w:p>
        </w:tc>
      </w:tr>
      <w:tr w:rsidR="00C37AC5" w:rsidRPr="00C37AC5" w:rsidTr="005943BE">
        <w:tc>
          <w:tcPr>
            <w:tcW w:w="10116" w:type="dxa"/>
            <w:gridSpan w:val="8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37AC5" w:rsidRPr="00C37AC5" w:rsidRDefault="00C37AC5" w:rsidP="00C37AC5">
            <w:pPr>
              <w:spacing w:afterLines="30" w:after="108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全員已閱讀附件一、附件二，並同意遵守(請打勾)</w:t>
            </w:r>
            <w:r>
              <w:rPr>
                <w:rFonts w:ascii="新細明體" w:eastAsia="新細明體" w:hAnsi="新細明體" w:hint="eastAsia"/>
                <w:sz w:val="32"/>
                <w:szCs w:val="36"/>
              </w:rPr>
              <w:t>□</w:t>
            </w:r>
          </w:p>
        </w:tc>
      </w:tr>
    </w:tbl>
    <w:p w:rsidR="00C37AC5" w:rsidRDefault="00C37AC5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694CBA" w:rsidRDefault="00694CBA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694CBA" w:rsidRDefault="00694CBA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694CBA" w:rsidRDefault="00694CBA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694CBA" w:rsidRDefault="00694CBA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694CBA" w:rsidRDefault="00694CBA" w:rsidP="0055066E">
      <w:pPr>
        <w:spacing w:afterLines="30" w:after="108"/>
        <w:rPr>
          <w:rFonts w:ascii="標楷體" w:eastAsia="標楷體" w:hAnsi="標楷體"/>
          <w:b/>
          <w:sz w:val="52"/>
          <w:szCs w:val="40"/>
        </w:rPr>
      </w:pPr>
      <w:r w:rsidRPr="0055066E">
        <w:rPr>
          <w:rFonts w:ascii="標楷體" w:eastAsia="標楷體" w:hAnsi="標楷體" w:hint="eastAsia"/>
          <w:b/>
          <w:sz w:val="52"/>
          <w:szCs w:val="40"/>
        </w:rPr>
        <w:lastRenderedPageBreak/>
        <w:t>第</w:t>
      </w:r>
      <w:r w:rsidR="000F2DF9">
        <w:rPr>
          <w:rFonts w:ascii="標楷體" w:eastAsia="標楷體" w:hAnsi="標楷體" w:hint="eastAsia"/>
          <w:b/>
          <w:sz w:val="52"/>
          <w:szCs w:val="40"/>
        </w:rPr>
        <w:t>四</w:t>
      </w:r>
      <w:r w:rsidRPr="0055066E">
        <w:rPr>
          <w:rFonts w:ascii="標楷體" w:eastAsia="標楷體" w:hAnsi="標楷體" w:hint="eastAsia"/>
          <w:b/>
          <w:sz w:val="52"/>
          <w:szCs w:val="40"/>
        </w:rPr>
        <w:t>屆南港盃羽球賽報名表(</w:t>
      </w:r>
      <w:r w:rsidR="00886B22">
        <w:rPr>
          <w:rFonts w:ascii="標楷體" w:eastAsia="標楷體" w:hAnsi="標楷體" w:hint="eastAsia"/>
          <w:b/>
          <w:sz w:val="52"/>
          <w:szCs w:val="40"/>
        </w:rPr>
        <w:t>雙打賽</w:t>
      </w:r>
      <w:r w:rsidRPr="0055066E">
        <w:rPr>
          <w:rFonts w:ascii="標楷體" w:eastAsia="標楷體" w:hAnsi="標楷體" w:hint="eastAsia"/>
          <w:b/>
          <w:sz w:val="52"/>
          <w:szCs w:val="40"/>
        </w:rPr>
        <w:t>)</w:t>
      </w:r>
    </w:p>
    <w:tbl>
      <w:tblPr>
        <w:tblStyle w:val="a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4678"/>
        <w:gridCol w:w="4632"/>
      </w:tblGrid>
      <w:tr w:rsidR="00694CBA" w:rsidTr="00527F1C">
        <w:trPr>
          <w:trHeight w:val="2288"/>
        </w:trPr>
        <w:tc>
          <w:tcPr>
            <w:tcW w:w="10116" w:type="dxa"/>
            <w:gridSpan w:val="3"/>
            <w:tcBorders>
              <w:top w:val="thinThickSmallGap" w:sz="24" w:space="0" w:color="auto"/>
              <w:bottom w:val="thinThickSmallGap" w:sz="24" w:space="0" w:color="auto"/>
            </w:tcBorders>
          </w:tcPr>
          <w:p w:rsidR="00694CBA" w:rsidRDefault="00694CBA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組別：</w:t>
            </w:r>
          </w:p>
          <w:p w:rsidR="00694CBA" w:rsidRPr="00694CBA" w:rsidRDefault="00694CBA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694CBA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少年組男雙  </w:t>
            </w:r>
            <w:r w:rsidRPr="00694CBA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少年組女雙</w:t>
            </w:r>
          </w:p>
          <w:p w:rsidR="00694CBA" w:rsidRPr="00694CBA" w:rsidRDefault="00694CBA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694CBA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青年組男雙  </w:t>
            </w:r>
            <w:r w:rsidRPr="00694CBA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青年組女雙  </w:t>
            </w:r>
            <w:r w:rsidRPr="00694CBA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青年組混雙</w:t>
            </w:r>
          </w:p>
          <w:p w:rsidR="00694CBA" w:rsidRDefault="00694CBA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694CBA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壯年組男雙  </w:t>
            </w:r>
            <w:r w:rsidRPr="00694CBA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壯年組女雙  </w:t>
            </w:r>
            <w:r w:rsidRPr="00694CBA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壯年組混雙</w:t>
            </w:r>
          </w:p>
        </w:tc>
      </w:tr>
      <w:tr w:rsidR="00953C20" w:rsidTr="00527F1C">
        <w:trPr>
          <w:trHeight w:val="576"/>
        </w:trPr>
        <w:tc>
          <w:tcPr>
            <w:tcW w:w="806" w:type="dxa"/>
            <w:vMerge w:val="restart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0" w:rsidRDefault="00953C20" w:rsidP="00953C20">
            <w:pPr>
              <w:spacing w:afterLines="30" w:after="108" w:line="44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1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Default="00527F1C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姓名：</w:t>
            </w:r>
          </w:p>
        </w:tc>
        <w:tc>
          <w:tcPr>
            <w:tcW w:w="46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53C20" w:rsidRDefault="00527F1C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出身年月日：</w:t>
            </w:r>
          </w:p>
        </w:tc>
      </w:tr>
      <w:tr w:rsidR="00953C20" w:rsidTr="00527F1C">
        <w:trPr>
          <w:trHeight w:val="573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0" w:rsidRDefault="00953C20" w:rsidP="00953C20">
            <w:pPr>
              <w:spacing w:afterLines="30" w:after="108" w:line="44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Default="00527F1C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身分證字號：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20" w:rsidRDefault="00953C20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953C20" w:rsidTr="00527F1C">
        <w:trPr>
          <w:trHeight w:val="573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20" w:rsidRDefault="00953C20" w:rsidP="00953C20">
            <w:pPr>
              <w:spacing w:afterLines="30" w:after="108" w:line="44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20" w:rsidRDefault="00527F1C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緊急聯絡人：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C20" w:rsidRDefault="00527F1C" w:rsidP="00694CBA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緊急聯絡人電話：</w:t>
            </w:r>
          </w:p>
        </w:tc>
      </w:tr>
      <w:tr w:rsidR="00527F1C" w:rsidTr="00C34772">
        <w:trPr>
          <w:trHeight w:val="573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1C" w:rsidRDefault="00527F1C" w:rsidP="00953C20">
            <w:pPr>
              <w:spacing w:afterLines="30" w:after="108" w:line="44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1C" w:rsidRDefault="00527F1C" w:rsidP="00CA061E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已閱讀附件一、附件二，並同意遵守</w:t>
            </w:r>
            <w:r w:rsidR="00CA061E">
              <w:rPr>
                <w:rFonts w:ascii="新細明體" w:eastAsia="新細明體" w:hAnsi="新細明體" w:hint="eastAsia"/>
                <w:sz w:val="32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(</w:t>
            </w:r>
            <w:r w:rsidR="00CA061E">
              <w:rPr>
                <w:rFonts w:ascii="標楷體" w:eastAsia="標楷體" w:hAnsi="標楷體" w:hint="eastAsia"/>
                <w:sz w:val="32"/>
                <w:szCs w:val="36"/>
              </w:rPr>
              <w:t>如是，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請打勾)</w:t>
            </w:r>
            <w:r w:rsidR="00CA061E"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</w:p>
        </w:tc>
      </w:tr>
      <w:tr w:rsidR="00CA061E" w:rsidTr="00527F1C">
        <w:trPr>
          <w:trHeight w:val="573"/>
        </w:trPr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061E" w:rsidRDefault="00CA061E" w:rsidP="00CA061E">
            <w:pPr>
              <w:spacing w:afterLines="30" w:after="108" w:line="44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61E" w:rsidRDefault="00CA061E" w:rsidP="00CA061E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姓名：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61E" w:rsidRDefault="00CA061E" w:rsidP="00CA061E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出身年月日：</w:t>
            </w:r>
          </w:p>
        </w:tc>
      </w:tr>
      <w:tr w:rsidR="00CA061E" w:rsidTr="00527F1C">
        <w:trPr>
          <w:trHeight w:val="573"/>
        </w:trPr>
        <w:tc>
          <w:tcPr>
            <w:tcW w:w="806" w:type="dxa"/>
            <w:vMerge/>
            <w:tcBorders>
              <w:right w:val="single" w:sz="4" w:space="0" w:color="auto"/>
            </w:tcBorders>
            <w:vAlign w:val="center"/>
          </w:tcPr>
          <w:p w:rsidR="00CA061E" w:rsidRDefault="00CA061E" w:rsidP="00CA061E">
            <w:pPr>
              <w:spacing w:afterLines="30" w:after="108" w:line="44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61E" w:rsidRDefault="00CA061E" w:rsidP="00CA061E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身分證字號：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61E" w:rsidRDefault="00CA061E" w:rsidP="00CA061E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</w:p>
        </w:tc>
      </w:tr>
      <w:tr w:rsidR="00CA061E" w:rsidTr="00527F1C">
        <w:trPr>
          <w:trHeight w:val="573"/>
        </w:trPr>
        <w:tc>
          <w:tcPr>
            <w:tcW w:w="806" w:type="dxa"/>
            <w:vMerge/>
            <w:tcBorders>
              <w:right w:val="single" w:sz="4" w:space="0" w:color="auto"/>
            </w:tcBorders>
            <w:vAlign w:val="center"/>
          </w:tcPr>
          <w:p w:rsidR="00CA061E" w:rsidRDefault="00CA061E" w:rsidP="00CA061E">
            <w:pPr>
              <w:spacing w:afterLines="30" w:after="108" w:line="44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61E" w:rsidRDefault="00CA061E" w:rsidP="00CA061E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緊急聯絡人：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61E" w:rsidRDefault="00CA061E" w:rsidP="00CA061E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40"/>
              </w:rPr>
              <w:t>緊急聯絡人電話：</w:t>
            </w:r>
          </w:p>
        </w:tc>
      </w:tr>
      <w:tr w:rsidR="00CA061E" w:rsidTr="00527F1C">
        <w:trPr>
          <w:trHeight w:val="573"/>
        </w:trPr>
        <w:tc>
          <w:tcPr>
            <w:tcW w:w="806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A061E" w:rsidRDefault="00CA061E" w:rsidP="00CA061E">
            <w:pPr>
              <w:spacing w:afterLines="30" w:after="108" w:line="440" w:lineRule="exact"/>
              <w:jc w:val="center"/>
              <w:rPr>
                <w:rFonts w:ascii="標楷體" w:eastAsia="標楷體" w:hAnsi="標楷體"/>
                <w:sz w:val="32"/>
                <w:szCs w:val="40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</w:tcPr>
          <w:p w:rsidR="00CA061E" w:rsidRDefault="00CA061E" w:rsidP="00CA061E">
            <w:pPr>
              <w:spacing w:afterLines="30" w:after="108"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已閱讀附件一、附件二，並同意遵守</w:t>
            </w:r>
            <w:r>
              <w:rPr>
                <w:rFonts w:ascii="新細明體" w:eastAsia="新細明體" w:hAnsi="新細明體" w:hint="eastAsia"/>
                <w:sz w:val="32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(如是，請打勾)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 xml:space="preserve"> </w:t>
            </w:r>
          </w:p>
        </w:tc>
      </w:tr>
    </w:tbl>
    <w:p w:rsidR="00694CBA" w:rsidRDefault="00694CBA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CA061E" w:rsidRDefault="00CA061E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CA061E" w:rsidRDefault="00CA061E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CA061E" w:rsidRDefault="00CA061E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CA061E" w:rsidRDefault="00CA061E" w:rsidP="0055066E">
      <w:pPr>
        <w:spacing w:afterLines="30" w:after="108"/>
        <w:rPr>
          <w:rFonts w:ascii="標楷體" w:eastAsia="標楷體" w:hAnsi="標楷體"/>
          <w:sz w:val="32"/>
          <w:szCs w:val="40"/>
        </w:rPr>
      </w:pPr>
    </w:p>
    <w:p w:rsidR="00C34772" w:rsidRDefault="00C34772" w:rsidP="0055066E">
      <w:pPr>
        <w:spacing w:afterLines="30" w:after="108"/>
        <w:rPr>
          <w:rFonts w:ascii="標楷體" w:eastAsia="標楷體" w:hAnsi="標楷體"/>
          <w:sz w:val="32"/>
          <w:szCs w:val="40"/>
        </w:rPr>
        <w:sectPr w:rsidR="00C34772" w:rsidSect="0075431D">
          <w:pgSz w:w="11906" w:h="16838"/>
          <w:pgMar w:top="709" w:right="849" w:bottom="284" w:left="851" w:header="851" w:footer="992" w:gutter="0"/>
          <w:cols w:space="425"/>
          <w:docGrid w:type="lines" w:linePitch="360"/>
        </w:sectPr>
      </w:pPr>
    </w:p>
    <w:tbl>
      <w:tblPr>
        <w:tblStyle w:val="aa"/>
        <w:tblW w:w="0" w:type="auto"/>
        <w:tblInd w:w="-187" w:type="dxa"/>
        <w:tblLook w:val="04A0" w:firstRow="1" w:lastRow="0" w:firstColumn="1" w:lastColumn="0" w:noHBand="0" w:noVBand="1"/>
      </w:tblPr>
      <w:tblGrid>
        <w:gridCol w:w="10303"/>
      </w:tblGrid>
      <w:tr w:rsidR="00370F59" w:rsidTr="00B06E0C">
        <w:trPr>
          <w:trHeight w:val="2737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59" w:rsidRPr="007E2725" w:rsidRDefault="00370F59" w:rsidP="00B06E0C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E2725">
              <w:rPr>
                <w:rFonts w:ascii="標楷體" w:eastAsia="標楷體" w:hAnsi="標楷體" w:hint="eastAsia"/>
                <w:b/>
                <w:sz w:val="32"/>
                <w:szCs w:val="40"/>
              </w:rPr>
              <w:t>附件一、選手參賽切結書</w:t>
            </w:r>
          </w:p>
          <w:p w:rsidR="00370F59" w:rsidRDefault="00370F59" w:rsidP="005556FE">
            <w:pPr>
              <w:spacing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本人已瞭解羽球比賽可能之風險且健康狀況良好，並志願參加臺北市南港運動中心舉辦之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>第</w:t>
            </w:r>
            <w:r w:rsidR="005556FE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>四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>屆南港盃羽球賽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，願意遵守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  <w:u w:val="single"/>
              </w:rPr>
              <w:t>臺北市南港運動中心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之場地規範、相關規則且服從裁判判決和工作人員指示。競賽中若因個人因素(含高血壓、心臟病等身體不適)而有意外發生，本人願意自行負責；若有鬥毆之情事願意接受主辦單位停賽之處分並依法辦理。</w:t>
            </w:r>
          </w:p>
        </w:tc>
      </w:tr>
      <w:tr w:rsidR="00370F59" w:rsidTr="00B06E0C">
        <w:trPr>
          <w:trHeight w:val="12094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70F59" w:rsidRPr="007E2725" w:rsidRDefault="00370F59" w:rsidP="00B06E0C">
            <w:pPr>
              <w:spacing w:line="440" w:lineRule="exact"/>
              <w:rPr>
                <w:rFonts w:ascii="標楷體" w:eastAsia="標楷體" w:hAnsi="標楷體"/>
                <w:b/>
                <w:sz w:val="32"/>
                <w:szCs w:val="40"/>
              </w:rPr>
            </w:pPr>
            <w:r w:rsidRPr="007E2725">
              <w:rPr>
                <w:rFonts w:ascii="標楷體" w:eastAsia="標楷體" w:hAnsi="標楷體" w:hint="eastAsia"/>
                <w:b/>
                <w:sz w:val="32"/>
                <w:szCs w:val="40"/>
              </w:rPr>
              <w:t>附件</w:t>
            </w: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二</w:t>
            </w:r>
            <w:r w:rsidRPr="007E2725">
              <w:rPr>
                <w:rFonts w:ascii="標楷體" w:eastAsia="標楷體" w:hAnsi="標楷體" w:hint="eastAsia"/>
                <w:b/>
                <w:sz w:val="32"/>
                <w:szCs w:val="40"/>
              </w:rPr>
              <w:t>、</w:t>
            </w:r>
            <w:r>
              <w:rPr>
                <w:rFonts w:ascii="標楷體" w:eastAsia="標楷體" w:hAnsi="標楷體" w:hint="eastAsia"/>
                <w:b/>
                <w:sz w:val="32"/>
                <w:szCs w:val="40"/>
              </w:rPr>
              <w:t>中國青年救國團受託經營臺北市運動中心告知事項暨同意書</w:t>
            </w:r>
          </w:p>
          <w:p w:rsidR="00370F59" w:rsidRPr="00730CE4" w:rsidRDefault="00F24EC6" w:rsidP="00F24EC6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茲就本單位蒐集  臺端之個人資料，依法告知以下事項：</w:t>
            </w:r>
          </w:p>
          <w:p w:rsidR="00F24EC6" w:rsidRPr="00730CE4" w:rsidRDefault="00F24EC6" w:rsidP="00F24EC6">
            <w:pPr>
              <w:pStyle w:val="a5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個人資料管理、更新及權益影響事項</w:t>
            </w:r>
          </w:p>
          <w:p w:rsidR="00F24EC6" w:rsidRPr="00730CE4" w:rsidRDefault="00F24EC6" w:rsidP="00FC5247">
            <w:pPr>
              <w:pStyle w:val="a5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本</w:t>
            </w:r>
            <w:r w:rsidR="00F33BBF">
              <w:rPr>
                <w:rFonts w:ascii="標楷體" w:eastAsia="標楷體" w:hAnsi="標楷體" w:hint="eastAsia"/>
                <w:sz w:val="28"/>
                <w:szCs w:val="40"/>
              </w:rPr>
              <w:t>單位蒐集的個人資料，受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到中華民國個人資料保護法與相關法令的規</w:t>
            </w:r>
            <w:r w:rsidR="00730CE4">
              <w:rPr>
                <w:rFonts w:ascii="標楷體" w:eastAsia="標楷體" w:hAnsi="標楷體" w:hint="eastAsia"/>
                <w:sz w:val="28"/>
                <w:szCs w:val="40"/>
              </w:rPr>
              <w:t>範，並依據本單位個資保護管理規範，蒐集、處理及運用您的個人資料</w:t>
            </w:r>
          </w:p>
          <w:p w:rsidR="00FC5247" w:rsidRPr="00730CE4" w:rsidRDefault="00FC5247" w:rsidP="00FC5247">
            <w:pPr>
              <w:pStyle w:val="a5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請於申請時提供您本人正確、最新及完整的個人資料，以確保您相關的權益。若您的個人資料有任何異動，請主動向本單位申請更正，使其保持正確、最新及完整，避免您的權益受損。若您選擇拒絕向本單位提供個人資料時，本單位將無法</w:t>
            </w:r>
            <w:r w:rsidR="000C63F9" w:rsidRPr="00730CE4">
              <w:rPr>
                <w:rFonts w:ascii="標楷體" w:eastAsia="標楷體" w:hAnsi="標楷體" w:hint="eastAsia"/>
                <w:sz w:val="28"/>
                <w:szCs w:val="40"/>
              </w:rPr>
              <w:t>為您提供服務，可能影響您的權益。</w:t>
            </w:r>
          </w:p>
          <w:p w:rsidR="00536BCA" w:rsidRPr="00730CE4" w:rsidRDefault="00536BCA" w:rsidP="00F24EC6">
            <w:pPr>
              <w:pStyle w:val="a5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個人資料蒐集目的、類別及利用</w:t>
            </w:r>
          </w:p>
          <w:p w:rsidR="00F24EC6" w:rsidRPr="00730CE4" w:rsidRDefault="00536BCA" w:rsidP="00536BCA">
            <w:pPr>
              <w:pStyle w:val="a5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蒐集個人資料之目的：行銷、志工管理、契約、類似契約或其他法律關係事務、消費者、客戶管理與服務、資(通)訊服務、資(通)訊與資料庫管理、運動、競技活動、運動休閒業務、調查、統計與研究分析。</w:t>
            </w:r>
          </w:p>
          <w:p w:rsidR="00536BCA" w:rsidRPr="00730CE4" w:rsidRDefault="00536BCA" w:rsidP="00536BCA">
            <w:pPr>
              <w:pStyle w:val="a5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個人資料之類別：識別個人者、政府資料中之辨識者、個人描述、身體描述</w:t>
            </w:r>
            <w:r w:rsidR="00E4394F" w:rsidRPr="00730CE4">
              <w:rPr>
                <w:rFonts w:ascii="標楷體" w:eastAsia="標楷體" w:hAnsi="標楷體" w:hint="eastAsia"/>
                <w:sz w:val="28"/>
                <w:szCs w:val="40"/>
              </w:rPr>
              <w:t>、家庭其他成員之細節、住家及設施、休閒運動及興趣、職業、職業專長、健康紀錄。</w:t>
            </w:r>
          </w:p>
          <w:p w:rsidR="00E4394F" w:rsidRPr="00730CE4" w:rsidRDefault="00E4394F" w:rsidP="00536BCA">
            <w:pPr>
              <w:pStyle w:val="a5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個人資料利用：1.</w:t>
            </w:r>
            <w:r w:rsidR="000751C7">
              <w:rPr>
                <w:rFonts w:ascii="標楷體" w:eastAsia="標楷體" w:hAnsi="標楷體" w:hint="eastAsia"/>
                <w:sz w:val="28"/>
                <w:szCs w:val="40"/>
              </w:rPr>
              <w:t>期間：個人資料蒐集之特定目</w:t>
            </w: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的存續時間、因執行業務所必須之保存期間。</w:t>
            </w:r>
            <w:r w:rsidR="005943BE" w:rsidRPr="00730CE4">
              <w:rPr>
                <w:rFonts w:ascii="標楷體" w:eastAsia="標楷體" w:hAnsi="標楷體" w:hint="eastAsia"/>
                <w:sz w:val="28"/>
                <w:szCs w:val="40"/>
              </w:rPr>
              <w:t>2.地區：臺灣地區。3.對象：臺北市中山、南港、信義、大安、文山及內湖運動中心。4.方式：行動裝置或傳真聯繫、發送電子郵件、傳送簡訊、郵寄書面資料。</w:t>
            </w:r>
          </w:p>
          <w:p w:rsidR="005943BE" w:rsidRPr="00730CE4" w:rsidRDefault="00D42F71" w:rsidP="00536BCA">
            <w:pPr>
              <w:pStyle w:val="a5"/>
              <w:numPr>
                <w:ilvl w:val="0"/>
                <w:numId w:val="5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當本單位利用您的個人資料與上揭特定目的不同時，會再次徵求您的書面同意，始進行個資之處理及利用。</w:t>
            </w:r>
          </w:p>
          <w:p w:rsidR="00C34772" w:rsidRPr="00730CE4" w:rsidRDefault="00C34772" w:rsidP="00C34772">
            <w:pPr>
              <w:pStyle w:val="a5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您可依個人資料保護法及本單位所訂定之作業規定，就您的個人資料行使以下權利；請求查詢或閱讀、製給複製本、請求補充或更正、請求停止處理及利用、請求刪除。</w:t>
            </w:r>
          </w:p>
          <w:p w:rsidR="00C34772" w:rsidRPr="00C34772" w:rsidRDefault="00C34772" w:rsidP="00C34772">
            <w:pPr>
              <w:spacing w:line="440" w:lineRule="exact"/>
              <w:rPr>
                <w:rFonts w:ascii="標楷體" w:eastAsia="標楷體" w:hAnsi="標楷體"/>
                <w:sz w:val="32"/>
                <w:szCs w:val="40"/>
              </w:rPr>
            </w:pPr>
            <w:r w:rsidRPr="00730CE4">
              <w:rPr>
                <w:rFonts w:ascii="標楷體" w:eastAsia="標楷體" w:hAnsi="標楷體" w:hint="eastAsia"/>
                <w:sz w:val="28"/>
                <w:szCs w:val="40"/>
              </w:rPr>
              <w:t>本人已閱讀且瞭解上述告知事項，並同意  貴單位於上述事項範圍內蒐集</w:t>
            </w:r>
            <w:r w:rsidR="00730CE4" w:rsidRPr="00730CE4">
              <w:rPr>
                <w:rFonts w:ascii="標楷體" w:eastAsia="標楷體" w:hAnsi="標楷體" w:hint="eastAsia"/>
                <w:sz w:val="28"/>
                <w:szCs w:val="40"/>
              </w:rPr>
              <w:t>、處理及利用本人之個人資料。</w:t>
            </w:r>
          </w:p>
        </w:tc>
      </w:tr>
    </w:tbl>
    <w:p w:rsidR="00370F59" w:rsidRPr="00370F59" w:rsidRDefault="00370F59" w:rsidP="007E2725">
      <w:pPr>
        <w:spacing w:line="440" w:lineRule="exact"/>
        <w:rPr>
          <w:rFonts w:ascii="標楷體" w:eastAsia="標楷體" w:hAnsi="標楷體"/>
          <w:sz w:val="32"/>
          <w:szCs w:val="40"/>
        </w:rPr>
      </w:pPr>
    </w:p>
    <w:sectPr w:rsidR="00370F59" w:rsidRPr="00370F59" w:rsidSect="00730CE4">
      <w:pgSz w:w="11906" w:h="16838"/>
      <w:pgMar w:top="568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6C" w:rsidRDefault="00C2276C" w:rsidP="005F70E7">
      <w:r>
        <w:separator/>
      </w:r>
    </w:p>
  </w:endnote>
  <w:endnote w:type="continuationSeparator" w:id="0">
    <w:p w:rsidR="00C2276C" w:rsidRDefault="00C2276C" w:rsidP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6C" w:rsidRDefault="00C2276C" w:rsidP="005F70E7">
      <w:r>
        <w:separator/>
      </w:r>
    </w:p>
  </w:footnote>
  <w:footnote w:type="continuationSeparator" w:id="0">
    <w:p w:rsidR="00C2276C" w:rsidRDefault="00C2276C" w:rsidP="005F7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BDE"/>
    <w:multiLevelType w:val="hybridMultilevel"/>
    <w:tmpl w:val="AE742DC4"/>
    <w:lvl w:ilvl="0" w:tplc="2AEE35CE">
      <w:start w:val="1"/>
      <w:numFmt w:val="taiwaneseCountingThousand"/>
      <w:lvlText w:val="(%1)"/>
      <w:lvlJc w:val="left"/>
      <w:pPr>
        <w:ind w:left="256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" w15:restartNumberingAfterBreak="0">
    <w:nsid w:val="0DDC579F"/>
    <w:multiLevelType w:val="hybridMultilevel"/>
    <w:tmpl w:val="4DF2D382"/>
    <w:lvl w:ilvl="0" w:tplc="1D50D44C">
      <w:start w:val="1"/>
      <w:numFmt w:val="taiwaneseCountingThousand"/>
      <w:lvlText w:val="(%1)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5678AB"/>
    <w:multiLevelType w:val="hybridMultilevel"/>
    <w:tmpl w:val="B4D26C9A"/>
    <w:lvl w:ilvl="0" w:tplc="295407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F8386D"/>
    <w:multiLevelType w:val="hybridMultilevel"/>
    <w:tmpl w:val="14D48000"/>
    <w:lvl w:ilvl="0" w:tplc="CDD02C40">
      <w:start w:val="1"/>
      <w:numFmt w:val="taiwaneseCountingThousand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4DD224D5"/>
    <w:multiLevelType w:val="hybridMultilevel"/>
    <w:tmpl w:val="2544148A"/>
    <w:lvl w:ilvl="0" w:tplc="1A9049AE">
      <w:start w:val="1"/>
      <w:numFmt w:val="taiwaneseCountingThousand"/>
      <w:lvlText w:val="(%1)"/>
      <w:lvlJc w:val="left"/>
      <w:pPr>
        <w:ind w:left="13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2"/>
    <w:rsid w:val="000563DC"/>
    <w:rsid w:val="00057D4C"/>
    <w:rsid w:val="000751C7"/>
    <w:rsid w:val="000840BA"/>
    <w:rsid w:val="00091A24"/>
    <w:rsid w:val="000937AF"/>
    <w:rsid w:val="000B19AD"/>
    <w:rsid w:val="000C1B5D"/>
    <w:rsid w:val="000C63F9"/>
    <w:rsid w:val="000E35E9"/>
    <w:rsid w:val="000F2DF9"/>
    <w:rsid w:val="00160A15"/>
    <w:rsid w:val="0017216E"/>
    <w:rsid w:val="001807CB"/>
    <w:rsid w:val="00187866"/>
    <w:rsid w:val="00196328"/>
    <w:rsid w:val="00197726"/>
    <w:rsid w:val="001B1A91"/>
    <w:rsid w:val="001B6401"/>
    <w:rsid w:val="001E7857"/>
    <w:rsid w:val="002052FB"/>
    <w:rsid w:val="0021509D"/>
    <w:rsid w:val="002224EA"/>
    <w:rsid w:val="0023281B"/>
    <w:rsid w:val="0023550B"/>
    <w:rsid w:val="0024396C"/>
    <w:rsid w:val="0025270E"/>
    <w:rsid w:val="00253F84"/>
    <w:rsid w:val="00255420"/>
    <w:rsid w:val="00285E87"/>
    <w:rsid w:val="002B2AEE"/>
    <w:rsid w:val="002B3440"/>
    <w:rsid w:val="002C2357"/>
    <w:rsid w:val="002C6D39"/>
    <w:rsid w:val="00335C5D"/>
    <w:rsid w:val="00335EE7"/>
    <w:rsid w:val="00353C79"/>
    <w:rsid w:val="003646F9"/>
    <w:rsid w:val="0036765F"/>
    <w:rsid w:val="00370F59"/>
    <w:rsid w:val="003B7D0C"/>
    <w:rsid w:val="003C2EDD"/>
    <w:rsid w:val="003E196E"/>
    <w:rsid w:val="003F051D"/>
    <w:rsid w:val="003F4E08"/>
    <w:rsid w:val="00402987"/>
    <w:rsid w:val="00417E7A"/>
    <w:rsid w:val="004311B9"/>
    <w:rsid w:val="00432A6E"/>
    <w:rsid w:val="00463C5C"/>
    <w:rsid w:val="004C0F36"/>
    <w:rsid w:val="00506C89"/>
    <w:rsid w:val="00527F1C"/>
    <w:rsid w:val="00534F80"/>
    <w:rsid w:val="00536BCA"/>
    <w:rsid w:val="0055066E"/>
    <w:rsid w:val="005556FE"/>
    <w:rsid w:val="00574F2D"/>
    <w:rsid w:val="00592DF2"/>
    <w:rsid w:val="005943BE"/>
    <w:rsid w:val="005B5BD9"/>
    <w:rsid w:val="005B7B59"/>
    <w:rsid w:val="005E7028"/>
    <w:rsid w:val="005E7FC4"/>
    <w:rsid w:val="005F70E7"/>
    <w:rsid w:val="00600753"/>
    <w:rsid w:val="00600B3C"/>
    <w:rsid w:val="006304C0"/>
    <w:rsid w:val="00643574"/>
    <w:rsid w:val="006640DD"/>
    <w:rsid w:val="00694CBA"/>
    <w:rsid w:val="006C492E"/>
    <w:rsid w:val="006C7D47"/>
    <w:rsid w:val="00730CE4"/>
    <w:rsid w:val="00732413"/>
    <w:rsid w:val="00736523"/>
    <w:rsid w:val="00736D14"/>
    <w:rsid w:val="0075431D"/>
    <w:rsid w:val="0076476C"/>
    <w:rsid w:val="00776C7E"/>
    <w:rsid w:val="00783F73"/>
    <w:rsid w:val="007B046B"/>
    <w:rsid w:val="007C501B"/>
    <w:rsid w:val="007D46A4"/>
    <w:rsid w:val="007D7AFE"/>
    <w:rsid w:val="007E2725"/>
    <w:rsid w:val="007F7126"/>
    <w:rsid w:val="00804A9B"/>
    <w:rsid w:val="0084408E"/>
    <w:rsid w:val="00855563"/>
    <w:rsid w:val="00873844"/>
    <w:rsid w:val="0088644F"/>
    <w:rsid w:val="00886B22"/>
    <w:rsid w:val="008C79FD"/>
    <w:rsid w:val="008E7070"/>
    <w:rsid w:val="008E7352"/>
    <w:rsid w:val="008F52EC"/>
    <w:rsid w:val="00910B12"/>
    <w:rsid w:val="00926202"/>
    <w:rsid w:val="00953C20"/>
    <w:rsid w:val="0099336A"/>
    <w:rsid w:val="009C7E72"/>
    <w:rsid w:val="009D1814"/>
    <w:rsid w:val="009D2A77"/>
    <w:rsid w:val="00A01362"/>
    <w:rsid w:val="00A071FC"/>
    <w:rsid w:val="00A1615E"/>
    <w:rsid w:val="00A2300F"/>
    <w:rsid w:val="00A4631B"/>
    <w:rsid w:val="00A46E21"/>
    <w:rsid w:val="00A54322"/>
    <w:rsid w:val="00A573F4"/>
    <w:rsid w:val="00AB3C41"/>
    <w:rsid w:val="00AE1F2A"/>
    <w:rsid w:val="00AE7EF7"/>
    <w:rsid w:val="00B06E0C"/>
    <w:rsid w:val="00B17CEB"/>
    <w:rsid w:val="00B17D5C"/>
    <w:rsid w:val="00B201D0"/>
    <w:rsid w:val="00B44B11"/>
    <w:rsid w:val="00B5197B"/>
    <w:rsid w:val="00B576AD"/>
    <w:rsid w:val="00B72926"/>
    <w:rsid w:val="00B952AF"/>
    <w:rsid w:val="00BC2DEE"/>
    <w:rsid w:val="00BE34FE"/>
    <w:rsid w:val="00C00C5D"/>
    <w:rsid w:val="00C045F7"/>
    <w:rsid w:val="00C2276C"/>
    <w:rsid w:val="00C34772"/>
    <w:rsid w:val="00C37AC5"/>
    <w:rsid w:val="00C6225A"/>
    <w:rsid w:val="00C62673"/>
    <w:rsid w:val="00C83C58"/>
    <w:rsid w:val="00CA061E"/>
    <w:rsid w:val="00CB28BD"/>
    <w:rsid w:val="00CD2994"/>
    <w:rsid w:val="00CD5707"/>
    <w:rsid w:val="00D0125E"/>
    <w:rsid w:val="00D26273"/>
    <w:rsid w:val="00D35F8F"/>
    <w:rsid w:val="00D42F71"/>
    <w:rsid w:val="00D762B8"/>
    <w:rsid w:val="00D86F6C"/>
    <w:rsid w:val="00DD13D5"/>
    <w:rsid w:val="00DD6414"/>
    <w:rsid w:val="00DE20FF"/>
    <w:rsid w:val="00E07A72"/>
    <w:rsid w:val="00E13536"/>
    <w:rsid w:val="00E324EE"/>
    <w:rsid w:val="00E4394F"/>
    <w:rsid w:val="00E5231E"/>
    <w:rsid w:val="00E82C1F"/>
    <w:rsid w:val="00EB449D"/>
    <w:rsid w:val="00EC676C"/>
    <w:rsid w:val="00EE42BA"/>
    <w:rsid w:val="00F24EC6"/>
    <w:rsid w:val="00F27982"/>
    <w:rsid w:val="00F33BBF"/>
    <w:rsid w:val="00F41F95"/>
    <w:rsid w:val="00F427D4"/>
    <w:rsid w:val="00F817F4"/>
    <w:rsid w:val="00F87CBB"/>
    <w:rsid w:val="00F945DA"/>
    <w:rsid w:val="00FA34BC"/>
    <w:rsid w:val="00FB1C23"/>
    <w:rsid w:val="00FC4A09"/>
    <w:rsid w:val="00FC4DBA"/>
    <w:rsid w:val="00FC5247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6E07711B-F171-480F-B670-D7B5445A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title">
    <w:name w:val="reporttitle"/>
    <w:basedOn w:val="a"/>
    <w:rsid w:val="00CD5707"/>
    <w:pPr>
      <w:widowControl/>
      <w:spacing w:before="100" w:beforeAutospacing="1" w:after="100" w:afterAutospacing="1" w:line="450" w:lineRule="atLeast"/>
    </w:pPr>
    <w:rPr>
      <w:rFonts w:ascii="Verdana" w:eastAsia="新細明體" w:hAnsi="Verdana" w:cs="新細明體"/>
      <w:b/>
      <w:bCs/>
      <w:color w:val="000000"/>
      <w:kern w:val="0"/>
      <w:sz w:val="36"/>
      <w:szCs w:val="36"/>
    </w:rPr>
  </w:style>
  <w:style w:type="paragraph" w:customStyle="1" w:styleId="mediumtext14">
    <w:name w:val="mediumtext14"/>
    <w:basedOn w:val="a"/>
    <w:rsid w:val="00CD57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6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63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76C7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F7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70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7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70E7"/>
    <w:rPr>
      <w:sz w:val="20"/>
      <w:szCs w:val="20"/>
    </w:rPr>
  </w:style>
  <w:style w:type="table" w:styleId="aa">
    <w:name w:val="Table Grid"/>
    <w:basedOn w:val="a1"/>
    <w:uiPriority w:val="39"/>
    <w:rsid w:val="00B51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F71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A9BC-1F9F-4FEB-801C-3E891248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昇陽 陳</cp:lastModifiedBy>
  <cp:revision>3</cp:revision>
  <cp:lastPrinted>2018-03-21T03:38:00Z</cp:lastPrinted>
  <dcterms:created xsi:type="dcterms:W3CDTF">2019-03-08T06:55:00Z</dcterms:created>
  <dcterms:modified xsi:type="dcterms:W3CDTF">2019-03-08T06:56:00Z</dcterms:modified>
</cp:coreProperties>
</file>