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B" w:rsidRDefault="00523643" w:rsidP="00523643">
      <w:pPr>
        <w:jc w:val="center"/>
        <w:rPr>
          <w:rFonts w:eastAsia="標楷體"/>
          <w:sz w:val="28"/>
          <w:szCs w:val="28"/>
        </w:rPr>
      </w:pPr>
      <w:r w:rsidRPr="00781583">
        <w:rPr>
          <w:rFonts w:eastAsia="標楷體"/>
          <w:sz w:val="28"/>
          <w:szCs w:val="28"/>
        </w:rPr>
        <w:t>林務局雙流自然教育中心課程方案簡表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984"/>
        <w:gridCol w:w="1588"/>
        <w:gridCol w:w="4762"/>
      </w:tblGrid>
      <w:tr w:rsidR="00F251AB" w:rsidRPr="00BA1A48" w:rsidTr="00EF7ADA">
        <w:trPr>
          <w:trHeight w:val="449"/>
        </w:trPr>
        <w:tc>
          <w:tcPr>
            <w:tcW w:w="167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color w:val="000000"/>
              </w:rPr>
            </w:pPr>
            <w:r w:rsidRPr="00BA1A48">
              <w:rPr>
                <w:rFonts w:eastAsia="標楷體"/>
                <w:b/>
                <w:bCs/>
                <w:color w:val="000000"/>
              </w:rPr>
              <w:t>SL-TA0</w:t>
            </w:r>
            <w:r>
              <w:rPr>
                <w:rFonts w:eastAsia="標楷體" w:hint="eastAsia"/>
                <w:b/>
                <w:bCs/>
                <w:color w:val="000000"/>
              </w:rPr>
              <w:t>5</w:t>
            </w:r>
            <w:r w:rsidRPr="00BA1A48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</w:p>
        </w:tc>
        <w:tc>
          <w:tcPr>
            <w:tcW w:w="83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BA1A48">
              <w:rPr>
                <w:rFonts w:eastAsia="標楷體"/>
                <w:b/>
                <w:bCs/>
                <w:sz w:val="28"/>
                <w:szCs w:val="28"/>
              </w:rPr>
              <w:t>月光下的魔法精靈</w:t>
            </w:r>
          </w:p>
        </w:tc>
      </w:tr>
      <w:tr w:rsidR="00F251AB" w:rsidRPr="00BA1A48" w:rsidTr="00EF7ADA"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類別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251AB" w:rsidRPr="00777EA3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77EA3">
              <w:rPr>
                <w:rFonts w:ascii="標楷體" w:eastAsia="標楷體" w:hAnsi="標楷體"/>
              </w:rPr>
              <w:t xml:space="preserve">□戶外教學  </w:t>
            </w:r>
            <w:r w:rsidRPr="00777EA3">
              <w:rPr>
                <w:rFonts w:ascii="標楷體" w:eastAsia="標楷體" w:hAnsi="標楷體"/>
                <w:color w:val="000000"/>
              </w:rPr>
              <w:t>■</w:t>
            </w:r>
            <w:r w:rsidRPr="00777EA3">
              <w:rPr>
                <w:rFonts w:ascii="標楷體" w:eastAsia="標楷體" w:hAnsi="標楷體"/>
              </w:rPr>
              <w:t>主題活動　□專業研習　□環境解說　□特別企劃</w:t>
            </w:r>
          </w:p>
        </w:tc>
      </w:tr>
      <w:tr w:rsidR="00F251AB" w:rsidRPr="00BA1A48" w:rsidTr="00EF7ADA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活動月份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251AB" w:rsidRPr="00777EA3" w:rsidRDefault="00F251AB" w:rsidP="00EF7AD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777EA3">
              <w:rPr>
                <w:rFonts w:ascii="標楷體" w:eastAsia="標楷體" w:hAnsi="標楷體"/>
              </w:rPr>
              <w:t xml:space="preserve">　　　□一月　□二月　□三月　</w:t>
            </w:r>
            <w:r w:rsidRPr="00777EA3">
              <w:rPr>
                <w:rFonts w:ascii="標楷體" w:eastAsia="標楷體" w:hAnsi="標楷體"/>
                <w:color w:val="000000"/>
              </w:rPr>
              <w:t>■</w:t>
            </w:r>
            <w:r w:rsidRPr="00777EA3">
              <w:rPr>
                <w:rFonts w:ascii="標楷體" w:eastAsia="標楷體" w:hAnsi="標楷體"/>
              </w:rPr>
              <w:t xml:space="preserve">四月　</w:t>
            </w:r>
            <w:r w:rsidRPr="00777EA3">
              <w:rPr>
                <w:rFonts w:ascii="標楷體" w:eastAsia="標楷體" w:hAnsi="標楷體"/>
                <w:color w:val="000000"/>
              </w:rPr>
              <w:t>■</w:t>
            </w:r>
            <w:r w:rsidRPr="00777EA3">
              <w:rPr>
                <w:rFonts w:ascii="標楷體" w:eastAsia="標楷體" w:hAnsi="標楷體"/>
              </w:rPr>
              <w:t>五月　 □六月</w:t>
            </w:r>
            <w:r w:rsidRPr="00777EA3">
              <w:rPr>
                <w:rFonts w:ascii="標楷體" w:eastAsia="標楷體" w:hAnsi="標楷體"/>
              </w:rPr>
              <w:br/>
              <w:t xml:space="preserve">　　　□七月　□八月　□九月　□十月　□十一月 □十二月</w:t>
            </w:r>
          </w:p>
        </w:tc>
      </w:tr>
      <w:tr w:rsidR="00F251AB" w:rsidRPr="00BA1A48" w:rsidTr="00EF7ADA">
        <w:trPr>
          <w:trHeight w:val="320"/>
        </w:trPr>
        <w:tc>
          <w:tcPr>
            <w:tcW w:w="1674" w:type="dxa"/>
            <w:tcBorders>
              <w:bottom w:val="single" w:sz="2" w:space="0" w:color="auto"/>
              <w:righ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假日／非假日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F251AB" w:rsidRPr="00777EA3" w:rsidRDefault="00F251AB" w:rsidP="00EF7ADA">
            <w:pPr>
              <w:snapToGrid w:val="0"/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777EA3">
              <w:rPr>
                <w:rFonts w:ascii="標楷體" w:eastAsia="標楷體" w:hAnsi="標楷體"/>
                <w:color w:val="000000"/>
              </w:rPr>
              <w:t>■</w:t>
            </w:r>
            <w:r w:rsidRPr="00777EA3">
              <w:rPr>
                <w:rFonts w:ascii="標楷體" w:eastAsia="標楷體" w:hAnsi="標楷體"/>
              </w:rPr>
              <w:t>週末　□寒假　□暑假　□非假日　□不限　□特殊節日</w:t>
            </w:r>
          </w:p>
        </w:tc>
      </w:tr>
      <w:tr w:rsidR="00F251AB" w:rsidRPr="00BA1A48" w:rsidTr="00EF7ADA">
        <w:tc>
          <w:tcPr>
            <w:tcW w:w="1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活動內涵</w:t>
            </w:r>
          </w:p>
        </w:tc>
        <w:tc>
          <w:tcPr>
            <w:tcW w:w="833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F251AB" w:rsidRPr="00777EA3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777EA3">
              <w:rPr>
                <w:rFonts w:ascii="標楷體" w:eastAsia="標楷體" w:hAnsi="標楷體"/>
              </w:rPr>
              <w:t>遊憩/休閒 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□</w:t>
            </w:r>
            <w:proofErr w:type="gramStart"/>
            <w:r w:rsidRPr="00777EA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777EA3">
              <w:rPr>
                <w:rFonts w:ascii="標楷體" w:eastAsia="標楷體" w:hAnsi="標楷體"/>
              </w:rPr>
              <w:t>學校/教育</w:t>
            </w:r>
          </w:p>
        </w:tc>
      </w:tr>
      <w:tr w:rsidR="00F251AB" w:rsidRPr="00BA1A48" w:rsidTr="00EF7ADA">
        <w:trPr>
          <w:trHeight w:val="1458"/>
        </w:trPr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活動簡介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50" w:before="180"/>
              <w:rPr>
                <w:rFonts w:eastAsia="標楷體"/>
              </w:rPr>
            </w:pPr>
            <w:r w:rsidRPr="00BA1A48">
              <w:rPr>
                <w:rFonts w:eastAsia="標楷體"/>
              </w:rPr>
              <w:t>當黑夜降臨，您有多久沒聽過森林裡傳來「</w:t>
            </w:r>
            <w:proofErr w:type="gramStart"/>
            <w:r w:rsidRPr="00BA1A48">
              <w:rPr>
                <w:rFonts w:eastAsia="標楷體"/>
              </w:rPr>
              <w:t>ㄨ</w:t>
            </w:r>
            <w:proofErr w:type="gramEnd"/>
            <w:r w:rsidRPr="00BA1A48">
              <w:rPr>
                <w:rFonts w:eastAsia="標楷體"/>
              </w:rPr>
              <w:t>~</w:t>
            </w:r>
            <w:proofErr w:type="gramStart"/>
            <w:r w:rsidRPr="00BA1A48">
              <w:rPr>
                <w:rFonts w:eastAsia="標楷體"/>
              </w:rPr>
              <w:t>ㄨ</w:t>
            </w:r>
            <w:proofErr w:type="gramEnd"/>
            <w:r w:rsidRPr="00BA1A48">
              <w:rPr>
                <w:rFonts w:eastAsia="標楷體"/>
              </w:rPr>
              <w:t>~</w:t>
            </w:r>
            <w:r w:rsidRPr="00BA1A48">
              <w:rPr>
                <w:rFonts w:eastAsia="標楷體"/>
              </w:rPr>
              <w:t>」</w:t>
            </w:r>
            <w:r>
              <w:rPr>
                <w:rFonts w:eastAsia="標楷體"/>
              </w:rPr>
              <w:t>的叫</w:t>
            </w:r>
            <w:r w:rsidRPr="00BA1A48">
              <w:rPr>
                <w:rFonts w:eastAsia="標楷體"/>
              </w:rPr>
              <w:t>聲？雙流</w:t>
            </w:r>
            <w:r>
              <w:rPr>
                <w:rFonts w:eastAsia="標楷體"/>
              </w:rPr>
              <w:t>的夜，人聲</w:t>
            </w:r>
            <w:r>
              <w:rPr>
                <w:rFonts w:eastAsia="標楷體" w:hint="eastAsia"/>
              </w:rPr>
              <w:t>方歇，夜行性野生動物隨即展開精采的戲碼，其中最神秘也最吸引人的非貓頭鷹莫屬。本次活動讓</w:t>
            </w:r>
            <w:r w:rsidRPr="00BA1A48">
              <w:rPr>
                <w:rFonts w:eastAsia="標楷體"/>
              </w:rPr>
              <w:t>我們由達人帶</w:t>
            </w:r>
            <w:r>
              <w:rPr>
                <w:rFonts w:eastAsia="標楷體"/>
              </w:rPr>
              <w:t>領，認識</w:t>
            </w:r>
            <w:r>
              <w:rPr>
                <w:rFonts w:eastAsia="標楷體" w:hint="eastAsia"/>
              </w:rPr>
              <w:t>常見貓頭鷹生態，並且走進森林，</w:t>
            </w:r>
            <w:r w:rsidRPr="00BA1A48">
              <w:rPr>
                <w:rFonts w:eastAsia="標楷體"/>
              </w:rPr>
              <w:t>尋找</w:t>
            </w:r>
            <w:r>
              <w:rPr>
                <w:rFonts w:eastAsia="標楷體"/>
              </w:rPr>
              <w:t>這群</w:t>
            </w:r>
            <w:r w:rsidRPr="00BA1A48">
              <w:rPr>
                <w:rFonts w:eastAsia="標楷體"/>
              </w:rPr>
              <w:t>可愛的魔法精靈。</w:t>
            </w:r>
          </w:p>
        </w:tc>
      </w:tr>
      <w:tr w:rsidR="00F251AB" w:rsidRPr="00BA1A48" w:rsidTr="00EF7ADA">
        <w:trPr>
          <w:trHeight w:val="869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活動目標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251AB" w:rsidRPr="00BA1A48" w:rsidRDefault="00F251AB" w:rsidP="00F251AB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A1A48">
              <w:rPr>
                <w:rFonts w:eastAsia="標楷體"/>
              </w:rPr>
              <w:t>認識台灣的貓頭鷹</w:t>
            </w:r>
            <w:r>
              <w:rPr>
                <w:rFonts w:eastAsia="標楷體"/>
              </w:rPr>
              <w:t>及生存</w:t>
            </w:r>
            <w:r>
              <w:rPr>
                <w:rFonts w:eastAsia="標楷體" w:hint="eastAsia"/>
              </w:rPr>
              <w:t>環境</w:t>
            </w:r>
          </w:p>
          <w:p w:rsidR="00F251AB" w:rsidRPr="00BA1A48" w:rsidRDefault="00F251AB" w:rsidP="00F251AB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A1A48">
              <w:rPr>
                <w:rFonts w:eastAsia="標楷體"/>
              </w:rPr>
              <w:t>手做</w:t>
            </w:r>
            <w:r w:rsidRPr="00BA1A48">
              <w:rPr>
                <w:rFonts w:eastAsia="標楷體"/>
              </w:rPr>
              <w:t>DIY</w:t>
            </w:r>
            <w:r w:rsidRPr="00BA1A48">
              <w:rPr>
                <w:rFonts w:eastAsia="標楷體"/>
              </w:rPr>
              <w:t>貓頭鷹鳴罐</w:t>
            </w:r>
          </w:p>
          <w:p w:rsidR="00F251AB" w:rsidRPr="00BA1A48" w:rsidRDefault="00F251AB" w:rsidP="00F251AB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A1A48">
              <w:rPr>
                <w:rFonts w:eastAsia="標楷體"/>
              </w:rPr>
              <w:t>觀察雙流夜間貓頭鷹</w:t>
            </w:r>
          </w:p>
        </w:tc>
      </w:tr>
      <w:tr w:rsidR="00F251AB" w:rsidRPr="00BA1A48" w:rsidTr="00EF7ADA">
        <w:trPr>
          <w:trHeight w:val="760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活動日期</w:t>
            </w:r>
            <w:r w:rsidRPr="00BA1A48">
              <w:rPr>
                <w:rFonts w:eastAsia="標楷體"/>
              </w:rPr>
              <w:t>/</w:t>
            </w:r>
          </w:p>
          <w:p w:rsidR="00F251AB" w:rsidRPr="00BA1A48" w:rsidRDefault="00F251AB" w:rsidP="00EF7ADA">
            <w:pPr>
              <w:snapToGrid w:val="0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時間</w:t>
            </w:r>
            <w:r w:rsidRPr="00BA1A48">
              <w:rPr>
                <w:rFonts w:eastAsia="標楷體"/>
              </w:rPr>
              <w:t>/</w:t>
            </w:r>
            <w:r w:rsidRPr="00BA1A48">
              <w:rPr>
                <w:rFonts w:eastAsia="標楷體"/>
              </w:rPr>
              <w:t>地點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rPr>
                <w:rFonts w:eastAsia="標楷體"/>
              </w:rPr>
            </w:pPr>
            <w:r w:rsidRPr="00BA1A48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Pr="00BA1A48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4</w:t>
            </w:r>
            <w:r w:rsidRPr="00BA1A48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（</w:t>
            </w:r>
            <w:r w:rsidRPr="00BA1A48">
              <w:rPr>
                <w:rFonts w:eastAsia="標楷體"/>
              </w:rPr>
              <w:t>六</w:t>
            </w:r>
            <w:r>
              <w:rPr>
                <w:rFonts w:eastAsia="標楷體" w:hint="eastAsia"/>
              </w:rPr>
              <w:t>）及</w:t>
            </w:r>
            <w:r>
              <w:rPr>
                <w:rFonts w:eastAsia="標楷體" w:hint="eastAsia"/>
              </w:rPr>
              <w:t>105.5.7</w:t>
            </w:r>
            <w:r>
              <w:rPr>
                <w:rFonts w:eastAsia="標楷體" w:hint="eastAsia"/>
              </w:rPr>
              <w:t>（六）</w:t>
            </w:r>
            <w:r w:rsidRPr="00BA1A48">
              <w:rPr>
                <w:rFonts w:eastAsia="標楷體"/>
              </w:rPr>
              <w:t xml:space="preserve">/ </w:t>
            </w:r>
            <w:r w:rsidRPr="00FD14B8">
              <w:rPr>
                <w:rFonts w:eastAsia="標楷體"/>
                <w:color w:val="000000" w:themeColor="text1"/>
              </w:rPr>
              <w:t>時間</w:t>
            </w:r>
            <w:r w:rsidRPr="00FD14B8">
              <w:rPr>
                <w:rFonts w:eastAsia="標楷體"/>
                <w:color w:val="000000" w:themeColor="text1"/>
              </w:rPr>
              <w:t>1</w:t>
            </w:r>
            <w:r w:rsidRPr="00FD14B8">
              <w:rPr>
                <w:rFonts w:eastAsia="標楷體" w:hint="eastAsia"/>
                <w:color w:val="000000" w:themeColor="text1"/>
              </w:rPr>
              <w:t>4</w:t>
            </w:r>
            <w:r w:rsidRPr="00FD14B8">
              <w:rPr>
                <w:rFonts w:eastAsia="標楷體"/>
                <w:color w:val="000000" w:themeColor="text1"/>
              </w:rPr>
              <w:t xml:space="preserve">:00 </w:t>
            </w:r>
            <w:r w:rsidRPr="00FD14B8">
              <w:rPr>
                <w:rFonts w:eastAsia="標楷體" w:hint="eastAsia"/>
                <w:color w:val="000000" w:themeColor="text1"/>
              </w:rPr>
              <w:t>~</w:t>
            </w:r>
            <w:r w:rsidRPr="00FD14B8">
              <w:rPr>
                <w:rFonts w:eastAsia="標楷體"/>
                <w:color w:val="000000" w:themeColor="text1"/>
              </w:rPr>
              <w:t xml:space="preserve"> 2</w:t>
            </w:r>
            <w:r w:rsidRPr="00FD14B8">
              <w:rPr>
                <w:rFonts w:eastAsia="標楷體" w:hint="eastAsia"/>
                <w:color w:val="000000" w:themeColor="text1"/>
              </w:rPr>
              <w:t>1</w:t>
            </w:r>
            <w:r w:rsidRPr="00FD14B8">
              <w:rPr>
                <w:rFonts w:eastAsia="標楷體"/>
                <w:color w:val="000000" w:themeColor="text1"/>
              </w:rPr>
              <w:t>:00 /</w:t>
            </w:r>
            <w:r w:rsidRPr="00BA1A48">
              <w:rPr>
                <w:rFonts w:eastAsia="標楷體"/>
              </w:rPr>
              <w:t xml:space="preserve"> </w:t>
            </w:r>
            <w:r w:rsidRPr="00BA1A48">
              <w:rPr>
                <w:rFonts w:eastAsia="標楷體"/>
              </w:rPr>
              <w:t>雙流國家森林遊樂區</w:t>
            </w:r>
          </w:p>
        </w:tc>
      </w:tr>
      <w:tr w:rsidR="00F251AB" w:rsidRPr="00BA1A48" w:rsidTr="00EF7ADA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所需時間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BA1A48">
              <w:rPr>
                <w:rFonts w:eastAsia="標楷體"/>
              </w:rPr>
              <w:t>全程參加者</w:t>
            </w:r>
            <w:r w:rsidRPr="00BA1A48">
              <w:rPr>
                <w:rFonts w:eastAsia="標楷體"/>
              </w:rPr>
              <w:t>6</w:t>
            </w:r>
            <w:r w:rsidRPr="00BA1A48">
              <w:rPr>
                <w:rFonts w:eastAsia="標楷體"/>
              </w:rPr>
              <w:t>小時</w:t>
            </w:r>
          </w:p>
        </w:tc>
      </w:tr>
      <w:tr w:rsidR="00F251AB" w:rsidRPr="00BA1A48" w:rsidTr="00EF7ADA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適用對象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BA1A48">
              <w:rPr>
                <w:rFonts w:eastAsia="標楷體"/>
              </w:rPr>
              <w:t>一般民眾與親子</w:t>
            </w:r>
            <w:r>
              <w:rPr>
                <w:rFonts w:eastAsia="標楷體" w:hint="eastAsia"/>
              </w:rPr>
              <w:t>（限國小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年級以上孩童參加）</w:t>
            </w:r>
            <w:r w:rsidRPr="00BA1A48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位成團，最多</w:t>
            </w:r>
            <w:r w:rsidRPr="00BA1A48">
              <w:rPr>
                <w:rFonts w:eastAsia="標楷體"/>
              </w:rPr>
              <w:t>40</w:t>
            </w:r>
            <w:r w:rsidRPr="00BA1A48">
              <w:rPr>
                <w:rFonts w:eastAsia="標楷體"/>
              </w:rPr>
              <w:t>位</w:t>
            </w:r>
          </w:p>
        </w:tc>
      </w:tr>
      <w:tr w:rsidR="00F251AB" w:rsidRPr="00BA1A48" w:rsidTr="00EF7ADA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活動費用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每人</w:t>
            </w:r>
            <w:r w:rsidRPr="00FD14B8">
              <w:rPr>
                <w:rFonts w:eastAsia="標楷體" w:hint="eastAsia"/>
                <w:color w:val="000000" w:themeColor="text1"/>
              </w:rPr>
              <w:t>300</w:t>
            </w:r>
            <w:r w:rsidRPr="00BA1A48">
              <w:rPr>
                <w:rFonts w:eastAsia="標楷體"/>
              </w:rPr>
              <w:t>元</w:t>
            </w:r>
            <w:r>
              <w:rPr>
                <w:rFonts w:eastAsia="標楷體"/>
              </w:rPr>
              <w:t>（</w:t>
            </w:r>
            <w:r w:rsidRPr="00BA1A48">
              <w:rPr>
                <w:rFonts w:eastAsia="標楷體"/>
              </w:rPr>
              <w:t>含晚餐、課程費、講師費、</w:t>
            </w:r>
            <w:r w:rsidRPr="00BA1A48">
              <w:rPr>
                <w:rFonts w:eastAsia="標楷體"/>
              </w:rPr>
              <w:t>DIY</w:t>
            </w:r>
            <w:r w:rsidRPr="00BA1A48">
              <w:rPr>
                <w:rFonts w:eastAsia="標楷體"/>
              </w:rPr>
              <w:t>材料費</w:t>
            </w:r>
            <w:r>
              <w:rPr>
                <w:rFonts w:eastAsia="標楷體" w:hint="eastAsia"/>
              </w:rPr>
              <w:t>，門票及停車費自行負擔）</w:t>
            </w:r>
          </w:p>
        </w:tc>
      </w:tr>
      <w:tr w:rsidR="00F251AB" w:rsidRPr="00BA1A48" w:rsidTr="00EF7ADA">
        <w:tc>
          <w:tcPr>
            <w:tcW w:w="1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報名方式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51AB" w:rsidRPr="00BA1A48" w:rsidRDefault="00F251AB" w:rsidP="00EF7ADA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proofErr w:type="gramStart"/>
            <w:r w:rsidRPr="00BA1A48">
              <w:rPr>
                <w:rFonts w:eastAsia="標楷體"/>
              </w:rPr>
              <w:t>線上報名</w:t>
            </w:r>
            <w:proofErr w:type="gramEnd"/>
            <w:r w:rsidRPr="00BA1A48">
              <w:rPr>
                <w:rFonts w:eastAsia="標楷體"/>
              </w:rPr>
              <w:t>系統</w:t>
            </w:r>
            <w:r w:rsidRPr="00BA1A48">
              <w:rPr>
                <w:rFonts w:eastAsia="標楷體"/>
              </w:rPr>
              <w:t>(</w:t>
            </w:r>
            <w:r w:rsidRPr="00BA1A48">
              <w:rPr>
                <w:rFonts w:eastAsia="標楷體"/>
              </w:rPr>
              <w:t>山林悠遊網、</w:t>
            </w:r>
            <w:proofErr w:type="spellStart"/>
            <w:r w:rsidRPr="00BA1A48">
              <w:rPr>
                <w:rFonts w:eastAsia="標楷體"/>
              </w:rPr>
              <w:t>Beclass</w:t>
            </w:r>
            <w:proofErr w:type="spellEnd"/>
            <w:r w:rsidRPr="00BA1A48">
              <w:rPr>
                <w:rFonts w:eastAsia="標楷體"/>
              </w:rPr>
              <w:t>)</w:t>
            </w:r>
            <w:r w:rsidRPr="00BA1A48">
              <w:rPr>
                <w:rFonts w:eastAsia="標楷體"/>
              </w:rPr>
              <w:t>、電子郵件或現場報名</w:t>
            </w:r>
          </w:p>
        </w:tc>
      </w:tr>
      <w:tr w:rsidR="00F251AB" w:rsidRPr="00BA1A48" w:rsidTr="00EF7ADA">
        <w:tc>
          <w:tcPr>
            <w:tcW w:w="100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251AB" w:rsidRPr="00BA1A48" w:rsidRDefault="00F251AB" w:rsidP="00EF7ADA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BA1A48">
              <w:rPr>
                <w:rFonts w:eastAsia="標楷體"/>
                <w:b/>
                <w:bCs/>
              </w:rPr>
              <w:t>課程內容及簡介</w:t>
            </w:r>
          </w:p>
        </w:tc>
      </w:tr>
      <w:tr w:rsidR="00F251AB" w:rsidRPr="00BA1A48" w:rsidTr="00EF7ADA">
        <w:trPr>
          <w:trHeight w:val="534"/>
        </w:trPr>
        <w:tc>
          <w:tcPr>
            <w:tcW w:w="1674" w:type="dxa"/>
            <w:tcBorders>
              <w:top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時間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單元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地點</w:t>
            </w:r>
          </w:p>
        </w:tc>
        <w:tc>
          <w:tcPr>
            <w:tcW w:w="4762" w:type="dxa"/>
            <w:tcBorders>
              <w:top w:val="single" w:sz="18" w:space="0" w:color="auto"/>
            </w:tcBorders>
            <w:vAlign w:val="center"/>
          </w:tcPr>
          <w:p w:rsidR="00F251AB" w:rsidRPr="00BA1A48" w:rsidRDefault="00F251AB" w:rsidP="00EF7ADA">
            <w:pPr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內容</w:t>
            </w:r>
          </w:p>
        </w:tc>
      </w:tr>
      <w:tr w:rsidR="00F251AB" w:rsidRPr="00BA1A48" w:rsidTr="00EF7ADA">
        <w:trPr>
          <w:trHeight w:val="421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BA1A48">
              <w:rPr>
                <w:rFonts w:eastAsia="標楷體"/>
              </w:rPr>
              <w:t>:00 ~1</w:t>
            </w:r>
            <w:r>
              <w:rPr>
                <w:rFonts w:eastAsia="標楷體" w:hint="eastAsia"/>
              </w:rPr>
              <w:t>4</w:t>
            </w:r>
            <w:r w:rsidRPr="00BA1A4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A1A48">
              <w:rPr>
                <w:rFonts w:eastAsia="標楷體"/>
              </w:rPr>
              <w:t>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報到與報名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遊客中心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報到與報名</w:t>
            </w:r>
          </w:p>
        </w:tc>
      </w:tr>
      <w:tr w:rsidR="00F251AB" w:rsidRPr="00BA1A48" w:rsidTr="00EF7ADA">
        <w:trPr>
          <w:trHeight w:val="421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14:30~15:00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影片欣賞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欣賞影片「許貓頭鷹一個家」</w:t>
            </w:r>
          </w:p>
        </w:tc>
      </w:tr>
      <w:tr w:rsidR="00F251AB" w:rsidRPr="00BA1A48" w:rsidTr="00EF7ADA">
        <w:trPr>
          <w:trHeight w:val="421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15:00~15:</w:t>
            </w:r>
            <w:r>
              <w:rPr>
                <w:rFonts w:eastAsia="標楷體" w:hint="eastAsia"/>
              </w:rPr>
              <w:t>3</w:t>
            </w:r>
            <w:r w:rsidRPr="00BA1A48">
              <w:rPr>
                <w:rFonts w:eastAsia="標楷體"/>
              </w:rPr>
              <w:t>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貓頭鷹面面觀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透過趣味問答瞭解貓頭鷹習性或構造</w:t>
            </w:r>
          </w:p>
        </w:tc>
      </w:tr>
      <w:tr w:rsidR="00F251AB" w:rsidRPr="00BA1A48" w:rsidTr="00EF7ADA">
        <w:trPr>
          <w:trHeight w:val="421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3</w:t>
            </w:r>
            <w:r w:rsidRPr="00BA1A48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 w:rsidRPr="00BA1A4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A1A48">
              <w:rPr>
                <w:rFonts w:eastAsia="標楷體"/>
              </w:rPr>
              <w:t>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聽聽達人說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劉育宗老師帶領大家認識台灣貓頭鷹種類與環境教育</w:t>
            </w:r>
          </w:p>
        </w:tc>
      </w:tr>
      <w:tr w:rsidR="00F251AB" w:rsidRPr="00BA1A48" w:rsidTr="00EF7ADA">
        <w:trPr>
          <w:trHeight w:val="523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16:00~17:</w:t>
            </w:r>
            <w:r>
              <w:rPr>
                <w:rFonts w:eastAsia="標楷體" w:hint="eastAsia"/>
              </w:rPr>
              <w:t>0</w:t>
            </w:r>
            <w:r w:rsidRPr="00BA1A48">
              <w:rPr>
                <w:rFonts w:eastAsia="標楷體"/>
              </w:rPr>
              <w:t>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DIY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一起製作</w:t>
            </w:r>
            <w:proofErr w:type="gramStart"/>
            <w:r w:rsidRPr="00BA1A48">
              <w:rPr>
                <w:rFonts w:eastAsia="標楷體"/>
              </w:rPr>
              <w:t>貓頭鷹鳴罐</w:t>
            </w:r>
            <w:proofErr w:type="gramEnd"/>
            <w:r w:rsidRPr="00BA1A48">
              <w:rPr>
                <w:rFonts w:eastAsia="標楷體"/>
              </w:rPr>
              <w:t>，認識貓頭鷹的叫聲</w:t>
            </w:r>
          </w:p>
        </w:tc>
      </w:tr>
      <w:tr w:rsidR="00F251AB" w:rsidRPr="00BA1A48" w:rsidTr="00EF7ADA">
        <w:trPr>
          <w:trHeight w:val="503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0</w:t>
            </w:r>
            <w:r w:rsidRPr="00BA1A48">
              <w:rPr>
                <w:rFonts w:eastAsia="標楷體"/>
              </w:rPr>
              <w:t>0~18:00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晚餐時間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遊客中心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吃晚餐，為夜晚的活動充飽電量。</w:t>
            </w:r>
          </w:p>
        </w:tc>
      </w:tr>
      <w:tr w:rsidR="00F251AB" w:rsidRPr="00BA1A48" w:rsidTr="00EF7ADA">
        <w:trPr>
          <w:trHeight w:val="582"/>
        </w:trPr>
        <w:tc>
          <w:tcPr>
            <w:tcW w:w="167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18:00~20:30</w:t>
            </w:r>
          </w:p>
        </w:tc>
        <w:tc>
          <w:tcPr>
            <w:tcW w:w="1984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月光下的精靈</w:t>
            </w:r>
          </w:p>
        </w:tc>
        <w:tc>
          <w:tcPr>
            <w:tcW w:w="1588" w:type="dxa"/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園區步道</w:t>
            </w:r>
          </w:p>
        </w:tc>
        <w:tc>
          <w:tcPr>
            <w:tcW w:w="4762" w:type="dxa"/>
            <w:vAlign w:val="center"/>
          </w:tcPr>
          <w:p w:rsidR="00F251AB" w:rsidRPr="00BA1A48" w:rsidRDefault="00F251AB" w:rsidP="00EF7ADA">
            <w:pPr>
              <w:pStyle w:val="a3"/>
              <w:ind w:leftChars="0" w:left="0"/>
              <w:rPr>
                <w:rFonts w:eastAsia="標楷體"/>
              </w:rPr>
            </w:pPr>
            <w:r w:rsidRPr="00BA1A48">
              <w:rPr>
                <w:rFonts w:eastAsia="標楷體"/>
              </w:rPr>
              <w:t>實地觀察貓頭鷹</w:t>
            </w:r>
          </w:p>
        </w:tc>
      </w:tr>
      <w:tr w:rsidR="00F251AB" w:rsidRPr="00BA1A48" w:rsidTr="00EF7ADA">
        <w:trPr>
          <w:trHeight w:val="582"/>
        </w:trPr>
        <w:tc>
          <w:tcPr>
            <w:tcW w:w="1674" w:type="dxa"/>
            <w:tcBorders>
              <w:bottom w:val="thickThinSmallGap" w:sz="24" w:space="0" w:color="auto"/>
            </w:tcBorders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20:30~21:00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心得與回饋</w:t>
            </w:r>
          </w:p>
        </w:tc>
        <w:tc>
          <w:tcPr>
            <w:tcW w:w="1588" w:type="dxa"/>
            <w:tcBorders>
              <w:bottom w:val="thickThinSmallGap" w:sz="24" w:space="0" w:color="auto"/>
            </w:tcBorders>
            <w:vAlign w:val="center"/>
          </w:tcPr>
          <w:p w:rsidR="00F251AB" w:rsidRPr="00BA1A48" w:rsidRDefault="00F251AB" w:rsidP="00EF7ADA">
            <w:pPr>
              <w:rPr>
                <w:rFonts w:eastAsia="標楷體"/>
              </w:rPr>
            </w:pPr>
            <w:r w:rsidRPr="00BA1A48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tcBorders>
              <w:bottom w:val="thickThinSmallGap" w:sz="24" w:space="0" w:color="auto"/>
            </w:tcBorders>
            <w:vAlign w:val="center"/>
          </w:tcPr>
          <w:p w:rsidR="00F251AB" w:rsidRPr="00BA1A48" w:rsidRDefault="00F251AB" w:rsidP="00EF7ADA">
            <w:pPr>
              <w:pStyle w:val="a3"/>
              <w:ind w:leftChars="0" w:left="0"/>
              <w:rPr>
                <w:rFonts w:eastAsia="標楷體"/>
              </w:rPr>
            </w:pPr>
            <w:r w:rsidRPr="00BA1A48">
              <w:rPr>
                <w:rFonts w:eastAsia="標楷體"/>
              </w:rPr>
              <w:t>問卷回饋</w:t>
            </w:r>
          </w:p>
        </w:tc>
      </w:tr>
    </w:tbl>
    <w:p w:rsidR="00E57A76" w:rsidRPr="003633AA" w:rsidRDefault="00E57A76" w:rsidP="00E57A76">
      <w:pPr>
        <w:snapToGrid w:val="0"/>
        <w:jc w:val="center"/>
        <w:rPr>
          <w:rFonts w:eastAsia="標楷體"/>
          <w:sz w:val="32"/>
          <w:szCs w:val="3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E57A76" w:rsidRPr="00FF00F2" w:rsidRDefault="00E57A76" w:rsidP="00F251AB">
      <w:pPr>
        <w:jc w:val="center"/>
        <w:rPr>
          <w:rFonts w:eastAsia="標楷體"/>
          <w:b/>
          <w:bCs/>
          <w:sz w:val="52"/>
          <w:szCs w:val="52"/>
        </w:rPr>
      </w:pPr>
      <w:r w:rsidRPr="00FF00F2">
        <w:rPr>
          <w:rFonts w:eastAsia="標楷體"/>
          <w:b/>
          <w:bCs/>
          <w:sz w:val="52"/>
          <w:szCs w:val="52"/>
        </w:rPr>
        <w:t>《</w:t>
      </w:r>
      <w:r w:rsidR="00F251AB" w:rsidRPr="00BA1A48">
        <w:rPr>
          <w:rFonts w:eastAsia="標楷體"/>
          <w:b/>
          <w:bCs/>
          <w:sz w:val="52"/>
          <w:szCs w:val="52"/>
        </w:rPr>
        <w:t>月光下的魔法精靈</w:t>
      </w:r>
      <w:r w:rsidRPr="00FF00F2">
        <w:rPr>
          <w:rFonts w:eastAsia="標楷體"/>
          <w:b/>
          <w:bCs/>
          <w:sz w:val="52"/>
          <w:szCs w:val="52"/>
        </w:rPr>
        <w:t>》</w:t>
      </w:r>
      <w:r w:rsidR="00FF00F2" w:rsidRPr="00FF00F2">
        <w:rPr>
          <w:rFonts w:eastAsia="標楷體"/>
          <w:b/>
          <w:bCs/>
          <w:sz w:val="52"/>
          <w:szCs w:val="52"/>
        </w:rPr>
        <w:t>報名簡章</w:t>
      </w:r>
    </w:p>
    <w:p w:rsidR="00F251AB" w:rsidRDefault="00F251AB" w:rsidP="00F251AB">
      <w:pPr>
        <w:spacing w:line="440" w:lineRule="exact"/>
        <w:ind w:left="2" w:firstLineChars="200" w:firstLine="480"/>
        <w:jc w:val="both"/>
        <w:rPr>
          <w:rFonts w:eastAsia="標楷體"/>
        </w:rPr>
      </w:pPr>
      <w:r w:rsidRPr="00BA1A48">
        <w:rPr>
          <w:rFonts w:eastAsia="標楷體"/>
        </w:rPr>
        <w:t>當黑夜降臨，您有多久沒聽過森林裡傳來「</w:t>
      </w:r>
      <w:proofErr w:type="gramStart"/>
      <w:r w:rsidRPr="00BA1A48">
        <w:rPr>
          <w:rFonts w:eastAsia="標楷體"/>
        </w:rPr>
        <w:t>ㄨ</w:t>
      </w:r>
      <w:proofErr w:type="gramEnd"/>
      <w:r w:rsidRPr="00BA1A48">
        <w:rPr>
          <w:rFonts w:eastAsia="標楷體"/>
        </w:rPr>
        <w:t>~</w:t>
      </w:r>
      <w:proofErr w:type="gramStart"/>
      <w:r w:rsidRPr="00BA1A48">
        <w:rPr>
          <w:rFonts w:eastAsia="標楷體"/>
        </w:rPr>
        <w:t>ㄨ</w:t>
      </w:r>
      <w:proofErr w:type="gramEnd"/>
      <w:r w:rsidRPr="00BA1A48">
        <w:rPr>
          <w:rFonts w:eastAsia="標楷體"/>
        </w:rPr>
        <w:t>~</w:t>
      </w:r>
      <w:r w:rsidRPr="00BA1A48">
        <w:rPr>
          <w:rFonts w:eastAsia="標楷體"/>
        </w:rPr>
        <w:t>」</w:t>
      </w:r>
      <w:r>
        <w:rPr>
          <w:rFonts w:eastAsia="標楷體"/>
        </w:rPr>
        <w:t>的叫</w:t>
      </w:r>
      <w:r w:rsidRPr="00BA1A48">
        <w:rPr>
          <w:rFonts w:eastAsia="標楷體"/>
        </w:rPr>
        <w:t>聲？雙流</w:t>
      </w:r>
      <w:r>
        <w:rPr>
          <w:rFonts w:eastAsia="標楷體"/>
        </w:rPr>
        <w:t>的夜，人聲</w:t>
      </w:r>
      <w:r>
        <w:rPr>
          <w:rFonts w:eastAsia="標楷體" w:hint="eastAsia"/>
        </w:rPr>
        <w:t>方歇，夜行性野生動物隨即展開精采的戲碼，其中最神秘也最吸引人的非貓頭鷹莫屬。本次活動讓</w:t>
      </w:r>
      <w:r w:rsidRPr="00BA1A48">
        <w:rPr>
          <w:rFonts w:eastAsia="標楷體"/>
        </w:rPr>
        <w:t>我們由達人帶</w:t>
      </w:r>
      <w:r>
        <w:rPr>
          <w:rFonts w:eastAsia="標楷體"/>
        </w:rPr>
        <w:t>領，認識</w:t>
      </w:r>
      <w:r>
        <w:rPr>
          <w:rFonts w:eastAsia="標楷體" w:hint="eastAsia"/>
        </w:rPr>
        <w:t>常見貓頭鷹生態，並且走進森林，</w:t>
      </w:r>
      <w:r w:rsidRPr="00BA1A48">
        <w:rPr>
          <w:rFonts w:eastAsia="標楷體"/>
        </w:rPr>
        <w:t>尋找</w:t>
      </w:r>
      <w:r>
        <w:rPr>
          <w:rFonts w:eastAsia="標楷體"/>
        </w:rPr>
        <w:t>這群</w:t>
      </w:r>
      <w:r w:rsidRPr="00BA1A48">
        <w:rPr>
          <w:rFonts w:eastAsia="標楷體"/>
        </w:rPr>
        <w:t>可愛的魔法精靈。</w:t>
      </w:r>
    </w:p>
    <w:p w:rsidR="006476ED" w:rsidRPr="00CF0241" w:rsidRDefault="006476ED" w:rsidP="00F251AB">
      <w:pPr>
        <w:spacing w:line="440" w:lineRule="exact"/>
        <w:ind w:left="2" w:firstLineChars="200" w:firstLine="480"/>
        <w:jc w:val="both"/>
        <w:rPr>
          <w:rFonts w:eastAsia="標楷體"/>
          <w:color w:val="000000" w:themeColor="text1"/>
        </w:rPr>
      </w:pPr>
    </w:p>
    <w:p w:rsidR="00F251AB" w:rsidRDefault="00F251AB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CF0241">
        <w:rPr>
          <w:rFonts w:eastAsia="標楷體"/>
          <w:b/>
          <w:color w:val="000000" w:themeColor="text1"/>
        </w:rPr>
        <w:t>活動日期</w:t>
      </w:r>
      <w:r w:rsidRPr="00CF0241">
        <w:rPr>
          <w:rFonts w:eastAsia="標楷體"/>
          <w:color w:val="000000" w:themeColor="text1"/>
        </w:rPr>
        <w:t>：</w:t>
      </w:r>
      <w:r w:rsidRPr="00CF0241">
        <w:rPr>
          <w:rFonts w:eastAsia="標楷體"/>
          <w:color w:val="000000" w:themeColor="text1"/>
        </w:rPr>
        <w:t xml:space="preserve"> </w:t>
      </w:r>
    </w:p>
    <w:p w:rsidR="00F251AB" w:rsidRDefault="00F251AB" w:rsidP="00F251AB">
      <w:pPr>
        <w:snapToGrid w:val="0"/>
        <w:spacing w:line="440" w:lineRule="exact"/>
        <w:ind w:left="480"/>
        <w:jc w:val="both"/>
        <w:rPr>
          <w:rFonts w:eastAsia="標楷體"/>
        </w:rPr>
      </w:pPr>
      <w:r>
        <w:rPr>
          <w:rFonts w:eastAsia="標楷體"/>
        </w:rPr>
        <w:t>第一梯次：</w:t>
      </w:r>
      <w:r w:rsidRPr="00BA1A48">
        <w:rPr>
          <w:rFonts w:eastAsia="標楷體"/>
        </w:rPr>
        <w:t>10</w:t>
      </w:r>
      <w:r>
        <w:rPr>
          <w:rFonts w:eastAsia="標楷體" w:hint="eastAsia"/>
        </w:rPr>
        <w:t>5</w:t>
      </w:r>
      <w:r w:rsidRPr="00BA1A48">
        <w:rPr>
          <w:rFonts w:eastAsia="標楷體"/>
        </w:rPr>
        <w:t>年</w:t>
      </w:r>
      <w:r>
        <w:rPr>
          <w:rFonts w:eastAsia="標楷體" w:hint="eastAsia"/>
        </w:rPr>
        <w:t>4</w:t>
      </w:r>
      <w:r w:rsidRPr="00BA1A48">
        <w:rPr>
          <w:rFonts w:eastAsia="標楷體"/>
        </w:rPr>
        <w:t>月</w:t>
      </w:r>
      <w:r>
        <w:rPr>
          <w:rFonts w:eastAsia="標楷體" w:hint="eastAsia"/>
        </w:rPr>
        <w:t>16</w:t>
      </w:r>
      <w:r w:rsidRPr="00BA1A48">
        <w:rPr>
          <w:rFonts w:eastAsia="標楷體"/>
        </w:rPr>
        <w:t>日（六）</w:t>
      </w:r>
      <w:r w:rsidRPr="00BA1A48">
        <w:rPr>
          <w:rFonts w:eastAsia="標楷體"/>
        </w:rPr>
        <w:t>14</w:t>
      </w:r>
      <w:r>
        <w:rPr>
          <w:rFonts w:eastAsia="標楷體" w:hint="eastAsia"/>
        </w:rPr>
        <w:t>:</w:t>
      </w:r>
      <w:r w:rsidRPr="00BA1A48">
        <w:rPr>
          <w:rFonts w:eastAsia="標楷體"/>
        </w:rPr>
        <w:t>00</w:t>
      </w:r>
      <w:r w:rsidRPr="00BA1A48">
        <w:rPr>
          <w:rFonts w:eastAsia="標楷體"/>
        </w:rPr>
        <w:t>～</w:t>
      </w:r>
      <w:r w:rsidRPr="00BA1A48">
        <w:rPr>
          <w:rFonts w:eastAsia="標楷體"/>
        </w:rPr>
        <w:t>21</w:t>
      </w:r>
      <w:r>
        <w:rPr>
          <w:rFonts w:eastAsia="標楷體" w:hint="eastAsia"/>
        </w:rPr>
        <w:t>:</w:t>
      </w:r>
      <w:r w:rsidRPr="00BA1A48">
        <w:rPr>
          <w:rFonts w:eastAsia="標楷體"/>
        </w:rPr>
        <w:t>00</w:t>
      </w:r>
    </w:p>
    <w:p w:rsidR="00F251AB" w:rsidRPr="00F251AB" w:rsidRDefault="00F251AB" w:rsidP="00F251AB">
      <w:pPr>
        <w:pStyle w:val="a3"/>
        <w:spacing w:line="44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</w:rPr>
        <w:t>第二梯次：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日（六）</w:t>
      </w:r>
      <w:r>
        <w:rPr>
          <w:rFonts w:eastAsia="標楷體" w:hint="eastAsia"/>
        </w:rPr>
        <w:t>14:00~21:00</w:t>
      </w:r>
    </w:p>
    <w:p w:rsidR="006476ED" w:rsidRPr="006D7A2F" w:rsidRDefault="006476ED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b/>
          <w:color w:val="000000" w:themeColor="text1"/>
        </w:rPr>
        <w:t>主辦單位</w:t>
      </w:r>
      <w:r w:rsidRPr="006D7A2F">
        <w:rPr>
          <w:rFonts w:eastAsia="標楷體"/>
          <w:color w:val="000000" w:themeColor="text1"/>
        </w:rPr>
        <w:t>：林務局屏東林區管理處</w:t>
      </w:r>
      <w:r w:rsidR="00CF0241">
        <w:rPr>
          <w:rFonts w:eastAsia="標楷體"/>
          <w:color w:val="000000" w:themeColor="text1"/>
        </w:rPr>
        <w:t>雙流自然教育中心</w:t>
      </w:r>
    </w:p>
    <w:p w:rsidR="006476ED" w:rsidRPr="006D7A2F" w:rsidRDefault="006476ED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b/>
          <w:color w:val="000000" w:themeColor="text1"/>
        </w:rPr>
        <w:t>招生對象</w:t>
      </w:r>
      <w:r w:rsidRPr="006D7A2F">
        <w:rPr>
          <w:rFonts w:eastAsia="標楷體"/>
          <w:color w:val="000000" w:themeColor="text1"/>
        </w:rPr>
        <w:t>：</w:t>
      </w:r>
      <w:r w:rsidR="00F251AB" w:rsidRPr="00BA1A48">
        <w:rPr>
          <w:rFonts w:eastAsia="標楷體"/>
        </w:rPr>
        <w:t>一般民眾與親子</w:t>
      </w:r>
      <w:r w:rsidR="00F251AB">
        <w:rPr>
          <w:rFonts w:eastAsia="標楷體" w:hint="eastAsia"/>
        </w:rPr>
        <w:t>（限國小</w:t>
      </w:r>
      <w:r w:rsidR="00F251AB">
        <w:rPr>
          <w:rFonts w:eastAsia="標楷體" w:hint="eastAsia"/>
        </w:rPr>
        <w:t>1</w:t>
      </w:r>
      <w:r w:rsidR="00F251AB">
        <w:rPr>
          <w:rFonts w:eastAsia="標楷體" w:hint="eastAsia"/>
        </w:rPr>
        <w:t>年級以上孩童參加）</w:t>
      </w:r>
      <w:r w:rsidR="00041703">
        <w:rPr>
          <w:rFonts w:eastAsia="標楷體"/>
          <w:color w:val="000000" w:themeColor="text1"/>
        </w:rPr>
        <w:t>，</w:t>
      </w:r>
      <w:r w:rsidR="00F251AB">
        <w:rPr>
          <w:rFonts w:eastAsia="標楷體" w:hint="eastAsia"/>
          <w:color w:val="000000" w:themeColor="text1"/>
        </w:rPr>
        <w:t>30</w:t>
      </w:r>
      <w:r w:rsidR="00041703">
        <w:rPr>
          <w:rFonts w:eastAsia="標楷體"/>
          <w:color w:val="000000" w:themeColor="text1"/>
        </w:rPr>
        <w:t>人成團，</w:t>
      </w:r>
      <w:r w:rsidR="00F251AB">
        <w:rPr>
          <w:rFonts w:eastAsia="標楷體"/>
          <w:color w:val="000000" w:themeColor="text1"/>
        </w:rPr>
        <w:t>最多</w:t>
      </w:r>
      <w:r w:rsidRPr="006D7A2F">
        <w:rPr>
          <w:rFonts w:eastAsia="標楷體"/>
          <w:color w:val="000000" w:themeColor="text1"/>
        </w:rPr>
        <w:t>40</w:t>
      </w:r>
      <w:r w:rsidRPr="006D7A2F">
        <w:rPr>
          <w:rFonts w:eastAsia="標楷體"/>
          <w:color w:val="000000" w:themeColor="text1"/>
        </w:rPr>
        <w:t>位</w:t>
      </w:r>
    </w:p>
    <w:p w:rsidR="006476ED" w:rsidRPr="006D7A2F" w:rsidRDefault="006476ED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b/>
          <w:color w:val="000000" w:themeColor="text1"/>
        </w:rPr>
        <w:t>活動地點</w:t>
      </w:r>
      <w:r w:rsidRPr="006D7A2F">
        <w:rPr>
          <w:rFonts w:eastAsia="標楷體"/>
          <w:color w:val="000000" w:themeColor="text1"/>
        </w:rPr>
        <w:t>：</w:t>
      </w:r>
      <w:r w:rsidR="00F251AB" w:rsidRPr="00BA1A48">
        <w:rPr>
          <w:rFonts w:eastAsia="標楷體"/>
        </w:rPr>
        <w:t>雙流國家森林遊樂區</w:t>
      </w:r>
    </w:p>
    <w:p w:rsidR="00F251AB" w:rsidRPr="00F251AB" w:rsidRDefault="006476ED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b/>
          <w:color w:val="000000" w:themeColor="text1"/>
        </w:rPr>
        <w:t>報名費用</w:t>
      </w:r>
      <w:r w:rsidRPr="006D7A2F">
        <w:rPr>
          <w:rFonts w:eastAsia="標楷體"/>
          <w:color w:val="000000" w:themeColor="text1"/>
        </w:rPr>
        <w:t>：一人</w:t>
      </w:r>
      <w:r w:rsidR="00F251AB">
        <w:rPr>
          <w:rFonts w:eastAsia="標楷體" w:hint="eastAsia"/>
          <w:color w:val="000000" w:themeColor="text1"/>
        </w:rPr>
        <w:t>300</w:t>
      </w:r>
      <w:r w:rsidRPr="006D7A2F">
        <w:rPr>
          <w:rFonts w:eastAsia="標楷體"/>
          <w:color w:val="000000" w:themeColor="text1"/>
        </w:rPr>
        <w:t>元</w:t>
      </w:r>
      <w:r w:rsidR="00F251AB">
        <w:rPr>
          <w:rFonts w:eastAsia="標楷體" w:hint="eastAsia"/>
        </w:rPr>
        <w:t>（</w:t>
      </w:r>
      <w:r w:rsidR="00F251AB" w:rsidRPr="00BA1A48">
        <w:rPr>
          <w:rFonts w:eastAsia="標楷體"/>
        </w:rPr>
        <w:t>含晚餐、課程費、講師費、</w:t>
      </w:r>
      <w:r w:rsidR="00F251AB" w:rsidRPr="00BA1A48">
        <w:rPr>
          <w:rFonts w:eastAsia="標楷體"/>
        </w:rPr>
        <w:t>DIY</w:t>
      </w:r>
      <w:r w:rsidR="00F251AB" w:rsidRPr="00BA1A48">
        <w:rPr>
          <w:rFonts w:eastAsia="標楷體"/>
        </w:rPr>
        <w:t>材料費</w:t>
      </w:r>
      <w:r w:rsidR="00F251AB">
        <w:rPr>
          <w:rFonts w:eastAsia="標楷體"/>
        </w:rPr>
        <w:t>）</w:t>
      </w:r>
    </w:p>
    <w:p w:rsidR="001E1BF7" w:rsidRDefault="001E1BF7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br w:type="page"/>
      </w:r>
      <w:bookmarkStart w:id="0" w:name="_GoBack"/>
      <w:r w:rsidR="00651CC7">
        <w:rPr>
          <w:rFonts w:eastAsia="標楷體"/>
          <w:b/>
          <w:noProof/>
          <w:color w:val="000000" w:themeColor="text1"/>
        </w:rPr>
        <w:lastRenderedPageBreak/>
        <w:drawing>
          <wp:inline distT="0" distB="0" distL="0" distR="0">
            <wp:extent cx="6031230" cy="4994275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月光魔法精靈海報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76ED" w:rsidRDefault="006476ED" w:rsidP="006476ED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b/>
          <w:color w:val="000000" w:themeColor="text1"/>
        </w:rPr>
        <w:t>報名</w:t>
      </w:r>
      <w:r w:rsidR="00D40DD4">
        <w:rPr>
          <w:rFonts w:eastAsia="標楷體"/>
          <w:b/>
          <w:color w:val="000000" w:themeColor="text1"/>
        </w:rPr>
        <w:t>方式</w:t>
      </w:r>
      <w:r w:rsidRPr="006D7A2F">
        <w:rPr>
          <w:rFonts w:eastAsia="標楷體"/>
          <w:color w:val="000000" w:themeColor="text1"/>
        </w:rPr>
        <w:t>：</w:t>
      </w:r>
    </w:p>
    <w:p w:rsidR="00041703" w:rsidRPr="00041703" w:rsidRDefault="00C36CB6" w:rsidP="00041703">
      <w:pPr>
        <w:pStyle w:val="a3"/>
        <w:numPr>
          <w:ilvl w:val="0"/>
          <w:numId w:val="13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color w:val="000000" w:themeColor="text1"/>
        </w:rPr>
        <w:t>報名時間：</w:t>
      </w:r>
      <w:r w:rsidR="00F251AB" w:rsidRPr="00781583">
        <w:rPr>
          <w:rFonts w:eastAsia="標楷體"/>
        </w:rPr>
        <w:t>活動上線起至活動日前</w:t>
      </w:r>
      <w:r w:rsidR="00F251AB" w:rsidRPr="00781583">
        <w:rPr>
          <w:rFonts w:eastAsia="標楷體"/>
        </w:rPr>
        <w:t>3</w:t>
      </w:r>
      <w:r w:rsidR="00F251AB" w:rsidRPr="00781583">
        <w:rPr>
          <w:rFonts w:eastAsia="標楷體"/>
        </w:rPr>
        <w:t>天</w:t>
      </w:r>
      <w:proofErr w:type="gramStart"/>
      <w:r w:rsidR="00F251AB" w:rsidRPr="00781583">
        <w:rPr>
          <w:rFonts w:eastAsia="標楷體"/>
        </w:rPr>
        <w:t>（</w:t>
      </w:r>
      <w:proofErr w:type="gramEnd"/>
      <w:r w:rsidR="00F251AB">
        <w:rPr>
          <w:rFonts w:eastAsia="標楷體"/>
        </w:rPr>
        <w:t>第一梯次：</w:t>
      </w:r>
      <w:r w:rsidR="00F251AB">
        <w:rPr>
          <w:rFonts w:eastAsia="標楷體" w:hint="eastAsia"/>
        </w:rPr>
        <w:t>4</w:t>
      </w:r>
      <w:r w:rsidR="00F251AB" w:rsidRPr="00781583">
        <w:rPr>
          <w:rFonts w:eastAsia="標楷體"/>
        </w:rPr>
        <w:t>月</w:t>
      </w:r>
      <w:r w:rsidR="00F251AB" w:rsidRPr="00781583">
        <w:rPr>
          <w:rFonts w:eastAsia="標楷體"/>
        </w:rPr>
        <w:t>1</w:t>
      </w:r>
      <w:r w:rsidR="00F251AB">
        <w:rPr>
          <w:rFonts w:eastAsia="標楷體" w:hint="eastAsia"/>
        </w:rPr>
        <w:t>3</w:t>
      </w:r>
      <w:r w:rsidR="00F251AB" w:rsidRPr="00781583">
        <w:rPr>
          <w:rFonts w:eastAsia="標楷體"/>
        </w:rPr>
        <w:t>日</w:t>
      </w:r>
      <w:r w:rsidR="00F251AB">
        <w:rPr>
          <w:rFonts w:eastAsia="標楷體" w:hint="eastAsia"/>
        </w:rPr>
        <w:t>/</w:t>
      </w:r>
      <w:r w:rsidR="00F251AB">
        <w:rPr>
          <w:rFonts w:eastAsia="標楷體" w:hint="eastAsia"/>
        </w:rPr>
        <w:t>第二梯次：</w:t>
      </w:r>
      <w:r w:rsidR="00F251AB">
        <w:rPr>
          <w:rFonts w:eastAsia="標楷體" w:hint="eastAsia"/>
        </w:rPr>
        <w:t>5</w:t>
      </w:r>
      <w:r w:rsidR="00F251AB">
        <w:rPr>
          <w:rFonts w:eastAsia="標楷體" w:hint="eastAsia"/>
        </w:rPr>
        <w:t>月</w:t>
      </w:r>
      <w:r w:rsidR="00F251AB">
        <w:rPr>
          <w:rFonts w:eastAsia="標楷體" w:hint="eastAsia"/>
        </w:rPr>
        <w:t>4</w:t>
      </w:r>
      <w:r w:rsidR="00F251AB">
        <w:rPr>
          <w:rFonts w:eastAsia="標楷體" w:hint="eastAsia"/>
        </w:rPr>
        <w:t>日</w:t>
      </w:r>
      <w:proofErr w:type="gramStart"/>
      <w:r w:rsidR="00F251AB" w:rsidRPr="00781583">
        <w:rPr>
          <w:rFonts w:eastAsia="標楷體"/>
        </w:rPr>
        <w:t>）</w:t>
      </w:r>
      <w:proofErr w:type="gramEnd"/>
      <w:r w:rsidR="00F251AB" w:rsidRPr="00781583">
        <w:rPr>
          <w:rFonts w:eastAsia="標楷體"/>
        </w:rPr>
        <w:t>，額滿為止。</w:t>
      </w:r>
    </w:p>
    <w:p w:rsidR="00C36CB6" w:rsidRPr="006D7A2F" w:rsidRDefault="00C36CB6" w:rsidP="00C36CB6">
      <w:pPr>
        <w:pStyle w:val="a3"/>
        <w:numPr>
          <w:ilvl w:val="0"/>
          <w:numId w:val="13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  <w:color w:val="000000" w:themeColor="text1"/>
        </w:rPr>
        <w:t>報名方式：</w:t>
      </w:r>
    </w:p>
    <w:p w:rsidR="00C36CB6" w:rsidRPr="00E57A76" w:rsidRDefault="001D5310" w:rsidP="00C36CB6">
      <w:pPr>
        <w:pStyle w:val="a3"/>
        <w:numPr>
          <w:ilvl w:val="2"/>
          <w:numId w:val="12"/>
        </w:numPr>
        <w:spacing w:line="440" w:lineRule="exact"/>
        <w:ind w:leftChars="0"/>
        <w:rPr>
          <w:rFonts w:eastAsia="標楷體"/>
        </w:rPr>
      </w:pPr>
      <w:r>
        <w:rPr>
          <w:rFonts w:eastAsia="標楷體"/>
        </w:rPr>
        <w:t>官方網站</w:t>
      </w:r>
      <w:r w:rsidR="00C36CB6" w:rsidRPr="00566DFB">
        <w:rPr>
          <w:rFonts w:eastAsia="標楷體"/>
        </w:rPr>
        <w:t>報名：請至台灣山林悠遊</w:t>
      </w:r>
      <w:proofErr w:type="gramStart"/>
      <w:r w:rsidR="00C36CB6" w:rsidRPr="00566DFB">
        <w:rPr>
          <w:rFonts w:eastAsia="標楷體"/>
        </w:rPr>
        <w:t>網線上報名</w:t>
      </w:r>
      <w:proofErr w:type="gramEnd"/>
      <w:r w:rsidR="00C36CB6" w:rsidRPr="00566DFB">
        <w:rPr>
          <w:rFonts w:eastAsia="標楷體"/>
        </w:rPr>
        <w:t>系統</w:t>
      </w:r>
      <w:r w:rsidR="00C415B2">
        <w:rPr>
          <w:rFonts w:eastAsia="標楷體"/>
        </w:rPr>
        <w:t>（</w:t>
      </w:r>
      <w:r w:rsidR="00C36CB6" w:rsidRPr="00566DFB">
        <w:rPr>
          <w:rFonts w:eastAsia="標楷體"/>
        </w:rPr>
        <w:t>請搜尋「台灣山林悠遊網」</w:t>
      </w:r>
      <w:r w:rsidR="00C36CB6" w:rsidRPr="00566DFB">
        <w:rPr>
          <w:rFonts w:eastAsia="標楷體"/>
        </w:rPr>
        <w:t>→</w:t>
      </w:r>
      <w:r w:rsidR="00C36CB6" w:rsidRPr="00566DFB">
        <w:rPr>
          <w:rFonts w:eastAsia="標楷體"/>
        </w:rPr>
        <w:t>自然教育中心</w:t>
      </w:r>
      <w:r w:rsidR="00C36CB6" w:rsidRPr="00566DFB">
        <w:rPr>
          <w:rFonts w:eastAsia="標楷體"/>
        </w:rPr>
        <w:t>→</w:t>
      </w:r>
      <w:r w:rsidR="00C36CB6" w:rsidRPr="00566DFB">
        <w:rPr>
          <w:rFonts w:eastAsia="標楷體"/>
        </w:rPr>
        <w:t>雙流</w:t>
      </w:r>
      <w:r w:rsidR="00C36CB6" w:rsidRPr="00566DFB">
        <w:rPr>
          <w:rFonts w:eastAsia="標楷體"/>
        </w:rPr>
        <w:t>→</w:t>
      </w:r>
      <w:r w:rsidR="00C36CB6" w:rsidRPr="00566DFB">
        <w:rPr>
          <w:rFonts w:eastAsia="標楷體"/>
        </w:rPr>
        <w:t>主題活動</w:t>
      </w:r>
      <w:r w:rsidR="00C36CB6" w:rsidRPr="00566DFB">
        <w:rPr>
          <w:rFonts w:eastAsia="標楷體"/>
        </w:rPr>
        <w:t>→</w:t>
      </w:r>
      <w:r w:rsidR="00F251AB">
        <w:rPr>
          <w:rFonts w:eastAsia="標楷體"/>
        </w:rPr>
        <w:t>月光下的魔法精靈</w:t>
      </w:r>
      <w:r w:rsidR="00C415B2">
        <w:rPr>
          <w:rFonts w:eastAsia="標楷體"/>
        </w:rPr>
        <w:t>）</w:t>
      </w:r>
      <w:r w:rsidR="00C415B2">
        <w:rPr>
          <w:rFonts w:eastAsia="標楷體" w:hint="eastAsia"/>
        </w:rPr>
        <w:t xml:space="preserve"> </w:t>
      </w:r>
      <w:hyperlink r:id="rId9" w:history="1">
        <w:r w:rsidR="00C36CB6" w:rsidRPr="00566DFB">
          <w:rPr>
            <w:rStyle w:val="a5"/>
          </w:rPr>
          <w:t>http://recreation.forest.gov.tw/NC/NC_1_3.aspx?NEC_ID=sl</w:t>
        </w:r>
      </w:hyperlink>
    </w:p>
    <w:p w:rsidR="00E57A76" w:rsidRPr="00566DFB" w:rsidRDefault="00E57A76" w:rsidP="00041703">
      <w:pPr>
        <w:pStyle w:val="a3"/>
        <w:ind w:leftChars="0" w:left="-142" w:firstLineChars="177" w:firstLine="425"/>
        <w:jc w:val="center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31E0446F" wp14:editId="03AE33D7">
            <wp:extent cx="5216055" cy="3823056"/>
            <wp:effectExtent l="0" t="0" r="381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055" cy="382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CC7" w:rsidRPr="00651CC7" w:rsidRDefault="00C36CB6" w:rsidP="00651CC7">
      <w:pPr>
        <w:pStyle w:val="a3"/>
        <w:numPr>
          <w:ilvl w:val="2"/>
          <w:numId w:val="12"/>
        </w:numPr>
        <w:spacing w:line="440" w:lineRule="exact"/>
        <w:ind w:leftChars="0"/>
        <w:rPr>
          <w:rFonts w:eastAsia="標楷體" w:hint="eastAsia"/>
        </w:rPr>
      </w:pPr>
      <w:proofErr w:type="spellStart"/>
      <w:r w:rsidRPr="00651CC7">
        <w:rPr>
          <w:shd w:val="clear" w:color="auto" w:fill="FFFFFF"/>
        </w:rPr>
        <w:t>BeClass</w:t>
      </w:r>
      <w:proofErr w:type="spellEnd"/>
      <w:r w:rsidRPr="00651CC7">
        <w:rPr>
          <w:rFonts w:ascii="標楷體" w:eastAsia="標楷體" w:hAnsi="標楷體"/>
          <w:shd w:val="clear" w:color="auto" w:fill="FFFFFF"/>
        </w:rPr>
        <w:t>網路報名系統</w:t>
      </w:r>
      <w:r w:rsidRPr="00651CC7">
        <w:rPr>
          <w:rFonts w:eastAsia="華康標楷體"/>
          <w:shd w:val="clear" w:color="auto" w:fill="FFFFFF"/>
        </w:rPr>
        <w:t>：</w:t>
      </w:r>
      <w:r w:rsidR="00651CC7">
        <w:rPr>
          <w:rFonts w:eastAsia="華康標楷體" w:hint="eastAsia"/>
          <w:shd w:val="clear" w:color="auto" w:fill="FFFFFF"/>
        </w:rPr>
        <w:br/>
      </w:r>
      <w:r w:rsidR="00651CC7" w:rsidRPr="00651CC7">
        <w:rPr>
          <w:rFonts w:eastAsia="標楷體"/>
          <w:shd w:val="clear" w:color="auto" w:fill="FFFFFF"/>
        </w:rPr>
        <w:t>第一梯次：</w:t>
      </w:r>
      <w:r w:rsidR="00651CC7" w:rsidRPr="00651CC7">
        <w:rPr>
          <w:rFonts w:eastAsia="標楷體"/>
          <w:shd w:val="clear" w:color="auto" w:fill="FFFFFF"/>
        </w:rPr>
        <w:t xml:space="preserve">4/16 </w:t>
      </w:r>
      <w:hyperlink r:id="rId12" w:history="1">
        <w:r w:rsidR="00651CC7" w:rsidRPr="008E7465">
          <w:rPr>
            <w:rStyle w:val="a5"/>
            <w:rFonts w:eastAsia="標楷體"/>
            <w:sz w:val="23"/>
            <w:szCs w:val="23"/>
            <w:shd w:val="clear" w:color="auto" w:fill="FFFFFF"/>
          </w:rPr>
          <w:t>http://goo.gl/yeI60t</w:t>
        </w:r>
      </w:hyperlink>
      <w:r w:rsidR="00651CC7">
        <w:rPr>
          <w:rFonts w:eastAsia="標楷體" w:hint="eastAsia"/>
          <w:color w:val="373E4D"/>
          <w:sz w:val="23"/>
          <w:szCs w:val="23"/>
          <w:shd w:val="clear" w:color="auto" w:fill="FFFFFF"/>
        </w:rPr>
        <w:t xml:space="preserve"> </w:t>
      </w:r>
    </w:p>
    <w:p w:rsidR="00651CC7" w:rsidRPr="00651CC7" w:rsidRDefault="00651CC7" w:rsidP="00651CC7">
      <w:pPr>
        <w:pStyle w:val="a3"/>
        <w:spacing w:line="440" w:lineRule="exact"/>
        <w:ind w:leftChars="0" w:left="1320"/>
        <w:rPr>
          <w:rFonts w:eastAsia="標楷體" w:hint="eastAsia"/>
        </w:rPr>
      </w:pPr>
      <w:r w:rsidRPr="00651CC7">
        <w:rPr>
          <w:rFonts w:eastAsia="標楷體"/>
          <w:shd w:val="clear" w:color="auto" w:fill="FFFFFF"/>
        </w:rPr>
        <w:t>第二梯次：</w:t>
      </w:r>
      <w:r w:rsidRPr="00651CC7">
        <w:rPr>
          <w:rFonts w:eastAsia="標楷體"/>
          <w:shd w:val="clear" w:color="auto" w:fill="FFFFFF"/>
        </w:rPr>
        <w:t>5/</w:t>
      </w:r>
      <w:proofErr w:type="gramStart"/>
      <w:r w:rsidRPr="00651CC7">
        <w:rPr>
          <w:rFonts w:eastAsia="標楷體"/>
          <w:shd w:val="clear" w:color="auto" w:fill="FFFFFF"/>
        </w:rPr>
        <w:t xml:space="preserve">7 </w:t>
      </w:r>
      <w:r>
        <w:rPr>
          <w:rFonts w:eastAsia="標楷體" w:hint="eastAsia"/>
          <w:shd w:val="clear" w:color="auto" w:fill="FFFFFF"/>
        </w:rPr>
        <w:t xml:space="preserve"> </w:t>
      </w:r>
      <w:r w:rsidRPr="00651CC7">
        <w:rPr>
          <w:rFonts w:eastAsia="標楷體"/>
          <w:color w:val="373E4D"/>
          <w:sz w:val="23"/>
          <w:szCs w:val="23"/>
          <w:shd w:val="clear" w:color="auto" w:fill="FFFFFF"/>
        </w:rPr>
        <w:t>http</w:t>
      </w:r>
      <w:proofErr w:type="gramEnd"/>
      <w:r w:rsidRPr="00651CC7">
        <w:rPr>
          <w:rFonts w:eastAsia="標楷體"/>
          <w:color w:val="373E4D"/>
          <w:sz w:val="23"/>
          <w:szCs w:val="23"/>
          <w:shd w:val="clear" w:color="auto" w:fill="FFFFFF"/>
        </w:rPr>
        <w:t>://goo.gl/rqcrtk</w:t>
      </w:r>
    </w:p>
    <w:p w:rsidR="00C36CB6" w:rsidRPr="00651CC7" w:rsidRDefault="00C36CB6" w:rsidP="00651CC7">
      <w:pPr>
        <w:pStyle w:val="a3"/>
        <w:numPr>
          <w:ilvl w:val="2"/>
          <w:numId w:val="12"/>
        </w:numPr>
        <w:spacing w:line="440" w:lineRule="exact"/>
        <w:ind w:leftChars="0"/>
        <w:rPr>
          <w:rFonts w:eastAsia="標楷體"/>
        </w:rPr>
      </w:pPr>
      <w:r w:rsidRPr="00651CC7">
        <w:rPr>
          <w:rFonts w:eastAsia="標楷體"/>
        </w:rPr>
        <w:t>電子郵件：填寫報名表後</w:t>
      </w:r>
      <w:proofErr w:type="gramStart"/>
      <w:r w:rsidRPr="00651CC7">
        <w:rPr>
          <w:rFonts w:eastAsia="標楷體"/>
        </w:rPr>
        <w:t>回寄本中心</w:t>
      </w:r>
      <w:proofErr w:type="gramEnd"/>
      <w:r w:rsidRPr="00651CC7">
        <w:rPr>
          <w:rFonts w:eastAsia="標楷體"/>
        </w:rPr>
        <w:t>(</w:t>
      </w:r>
      <w:hyperlink r:id="rId13" w:history="1">
        <w:r w:rsidRPr="00651CC7">
          <w:rPr>
            <w:rStyle w:val="a5"/>
            <w:rFonts w:eastAsia="標楷體"/>
          </w:rPr>
          <w:t>slnc543@gmail.com</w:t>
        </w:r>
      </w:hyperlink>
      <w:r w:rsidRPr="00651CC7">
        <w:rPr>
          <w:rFonts w:eastAsia="標楷體"/>
        </w:rPr>
        <w:t>)</w:t>
      </w:r>
      <w:r w:rsidRPr="00651CC7">
        <w:rPr>
          <w:rFonts w:eastAsia="標楷體"/>
        </w:rPr>
        <w:t>。</w:t>
      </w:r>
    </w:p>
    <w:p w:rsidR="00C36CB6" w:rsidRPr="00FD599A" w:rsidRDefault="00C36CB6" w:rsidP="00FD599A">
      <w:pPr>
        <w:pStyle w:val="a3"/>
        <w:numPr>
          <w:ilvl w:val="2"/>
          <w:numId w:val="12"/>
        </w:numPr>
        <w:spacing w:line="440" w:lineRule="exact"/>
        <w:ind w:leftChars="0"/>
        <w:rPr>
          <w:rFonts w:eastAsia="標楷體"/>
        </w:rPr>
      </w:pPr>
      <w:r w:rsidRPr="006D7A2F">
        <w:rPr>
          <w:rFonts w:eastAsia="標楷體"/>
          <w:color w:val="000000" w:themeColor="text1"/>
        </w:rPr>
        <w:t>繳費方式：中心收到報名</w:t>
      </w:r>
      <w:r>
        <w:rPr>
          <w:rFonts w:eastAsia="標楷體"/>
          <w:color w:val="000000" w:themeColor="text1"/>
        </w:rPr>
        <w:t>之</w:t>
      </w:r>
      <w:r w:rsidRPr="006D7A2F">
        <w:rPr>
          <w:rFonts w:eastAsia="標楷體"/>
          <w:color w:val="000000" w:themeColor="text1"/>
        </w:rPr>
        <w:t>後</w:t>
      </w:r>
      <w:r w:rsidR="00FD599A">
        <w:rPr>
          <w:rFonts w:eastAsia="標楷體"/>
          <w:color w:val="000000" w:themeColor="text1"/>
        </w:rPr>
        <w:t>三個工作天內</w:t>
      </w:r>
      <w:r w:rsidR="008E4ED7">
        <w:rPr>
          <w:rFonts w:eastAsia="標楷體"/>
          <w:color w:val="000000" w:themeColor="text1"/>
        </w:rPr>
        <w:t>，</w:t>
      </w:r>
      <w:r w:rsidRPr="00FD599A">
        <w:rPr>
          <w:rFonts w:eastAsia="標楷體"/>
          <w:color w:val="000000" w:themeColor="text1"/>
        </w:rPr>
        <w:t>會以電子郵件通知轉帳銀行帳號及金額</w:t>
      </w:r>
      <w:r w:rsidR="001C3462" w:rsidRPr="00FD599A">
        <w:rPr>
          <w:rFonts w:eastAsia="標楷體"/>
          <w:color w:val="000000" w:themeColor="text1"/>
        </w:rPr>
        <w:t>，</w:t>
      </w:r>
      <w:r w:rsidR="001C3462" w:rsidRPr="00FD599A">
        <w:rPr>
          <w:rFonts w:eastAsia="標楷體" w:hint="eastAsia"/>
          <w:b/>
          <w:u w:val="single"/>
        </w:rPr>
        <w:t>若您沒接到中心電子郵件請主動聯繫我們</w:t>
      </w:r>
      <w:r w:rsidRPr="00FD599A">
        <w:rPr>
          <w:rFonts w:eastAsia="標楷體"/>
          <w:color w:val="000000" w:themeColor="text1"/>
        </w:rPr>
        <w:t>，確認款項後才完成報名手續</w:t>
      </w:r>
      <w:r w:rsidR="00041703" w:rsidRPr="00FD599A">
        <w:rPr>
          <w:rFonts w:eastAsia="標楷體"/>
          <w:kern w:val="0"/>
        </w:rPr>
        <w:t>，</w:t>
      </w:r>
      <w:r w:rsidR="00041703" w:rsidRPr="00FD599A">
        <w:rPr>
          <w:rFonts w:eastAsia="標楷體"/>
          <w:color w:val="000000" w:themeColor="text1"/>
        </w:rPr>
        <w:t>依收件並完成繳費確認之先後順序</w:t>
      </w:r>
      <w:r w:rsidRPr="00FD599A">
        <w:rPr>
          <w:rFonts w:eastAsia="標楷體"/>
          <w:color w:val="000000" w:themeColor="text1"/>
        </w:rPr>
        <w:t>。</w:t>
      </w:r>
    </w:p>
    <w:p w:rsidR="00041703" w:rsidRPr="00C36CB6" w:rsidRDefault="00041703" w:rsidP="00C36CB6">
      <w:pPr>
        <w:pStyle w:val="a3"/>
        <w:numPr>
          <w:ilvl w:val="2"/>
          <w:numId w:val="12"/>
        </w:numPr>
        <w:spacing w:line="440" w:lineRule="exact"/>
        <w:ind w:leftChars="0"/>
        <w:rPr>
          <w:rFonts w:eastAsia="標楷體"/>
        </w:rPr>
      </w:pPr>
      <w:r>
        <w:rPr>
          <w:rFonts w:eastAsia="標楷體"/>
          <w:kern w:val="0"/>
        </w:rPr>
        <w:t>活動費收據於活動當日發送</w:t>
      </w:r>
      <w:r w:rsidRPr="006D7A2F">
        <w:rPr>
          <w:rFonts w:eastAsia="標楷體"/>
          <w:color w:val="000000" w:themeColor="text1"/>
        </w:rPr>
        <w:t>。</w:t>
      </w:r>
    </w:p>
    <w:p w:rsidR="00C36CB6" w:rsidRPr="00C36CB6" w:rsidRDefault="00DB0C3B" w:rsidP="005E1AA6">
      <w:pPr>
        <w:pStyle w:val="a3"/>
        <w:numPr>
          <w:ilvl w:val="0"/>
          <w:numId w:val="12"/>
        </w:numPr>
        <w:spacing w:line="44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>活動</w:t>
      </w:r>
      <w:r w:rsidR="00634FBB">
        <w:rPr>
          <w:rFonts w:eastAsia="標楷體"/>
          <w:b/>
          <w:color w:val="000000" w:themeColor="text1"/>
        </w:rPr>
        <w:t>退費</w:t>
      </w:r>
    </w:p>
    <w:p w:rsidR="00FE4449" w:rsidRPr="00FE4449" w:rsidRDefault="00C46183" w:rsidP="00C36CB6">
      <w:pPr>
        <w:pStyle w:val="a3"/>
        <w:numPr>
          <w:ilvl w:val="0"/>
          <w:numId w:val="25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BA1A48">
        <w:rPr>
          <w:rFonts w:eastAsia="標楷體"/>
        </w:rPr>
        <w:t>活動內容依</w:t>
      </w:r>
      <w:r>
        <w:rPr>
          <w:rFonts w:eastAsia="標楷體" w:hint="eastAsia"/>
        </w:rPr>
        <w:t>當天</w:t>
      </w:r>
      <w:r w:rsidRPr="00BA1A48">
        <w:rPr>
          <w:rFonts w:eastAsia="標楷體"/>
        </w:rPr>
        <w:t>情況進行調整。如遇颱風、地震、大雨等不可抗力之天災，本中心將停止辦理，相關訊息公告於台灣山林悠遊網網站</w:t>
      </w:r>
      <w:r>
        <w:rPr>
          <w:rFonts w:eastAsia="標楷體"/>
        </w:rPr>
        <w:t>及電話通知，</w:t>
      </w:r>
      <w:r>
        <w:rPr>
          <w:rFonts w:eastAsia="標楷體" w:hint="eastAsia"/>
          <w:color w:val="000000" w:themeColor="text1"/>
        </w:rPr>
        <w:t>可退扣除手續費後之</w:t>
      </w:r>
      <w:r w:rsidRPr="00BD5E61">
        <w:rPr>
          <w:rFonts w:eastAsia="標楷體" w:hint="eastAsia"/>
          <w:color w:val="000000" w:themeColor="text1"/>
        </w:rPr>
        <w:t>全額費用。</w:t>
      </w:r>
    </w:p>
    <w:p w:rsidR="00041703" w:rsidRDefault="00C96ABE" w:rsidP="00C36CB6">
      <w:pPr>
        <w:pStyle w:val="a3"/>
        <w:numPr>
          <w:ilvl w:val="0"/>
          <w:numId w:val="25"/>
        </w:numPr>
        <w:spacing w:line="44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若</w:t>
      </w:r>
      <w:r w:rsidR="00C46183">
        <w:rPr>
          <w:rFonts w:eastAsia="標楷體" w:hint="eastAsia"/>
          <w:color w:val="000000" w:themeColor="text1"/>
        </w:rPr>
        <w:t>未</w:t>
      </w:r>
      <w:r>
        <w:rPr>
          <w:rFonts w:eastAsia="標楷體" w:hint="eastAsia"/>
          <w:color w:val="000000" w:themeColor="text1"/>
        </w:rPr>
        <w:t>滿成團</w:t>
      </w:r>
      <w:r w:rsidR="00C46183">
        <w:rPr>
          <w:rFonts w:eastAsia="標楷體" w:hint="eastAsia"/>
          <w:color w:val="000000" w:themeColor="text1"/>
        </w:rPr>
        <w:t>人數</w:t>
      </w:r>
      <w:r w:rsidR="00C46183">
        <w:rPr>
          <w:rFonts w:eastAsia="標楷體" w:hint="eastAsia"/>
          <w:color w:val="000000" w:themeColor="text1"/>
        </w:rPr>
        <w:t>30</w:t>
      </w:r>
      <w:r w:rsidR="00041703" w:rsidRPr="00BD5E61">
        <w:rPr>
          <w:rFonts w:eastAsia="標楷體" w:hint="eastAsia"/>
          <w:color w:val="000000" w:themeColor="text1"/>
        </w:rPr>
        <w:t>人</w:t>
      </w:r>
      <w:r>
        <w:rPr>
          <w:rFonts w:eastAsia="標楷體" w:hint="eastAsia"/>
          <w:color w:val="000000" w:themeColor="text1"/>
        </w:rPr>
        <w:t>即取消活動</w:t>
      </w:r>
      <w:r w:rsidR="00041703" w:rsidRPr="00BD5E61">
        <w:rPr>
          <w:rFonts w:eastAsia="標楷體" w:hint="eastAsia"/>
          <w:color w:val="000000" w:themeColor="text1"/>
        </w:rPr>
        <w:t>，</w:t>
      </w:r>
      <w:r w:rsidR="00C46183">
        <w:rPr>
          <w:rFonts w:eastAsia="標楷體" w:hint="eastAsia"/>
        </w:rPr>
        <w:t>於活動日前</w:t>
      </w:r>
      <w:r w:rsidR="00C46183">
        <w:rPr>
          <w:rFonts w:eastAsia="標楷體" w:hint="eastAsia"/>
        </w:rPr>
        <w:t>2</w:t>
      </w:r>
      <w:r w:rsidR="00C46183">
        <w:rPr>
          <w:rFonts w:eastAsia="標楷體" w:hint="eastAsia"/>
        </w:rPr>
        <w:t>天</w:t>
      </w:r>
      <w:proofErr w:type="gramStart"/>
      <w:r w:rsidR="00C46183" w:rsidRPr="00781583">
        <w:rPr>
          <w:rFonts w:eastAsia="標楷體"/>
        </w:rPr>
        <w:t>（</w:t>
      </w:r>
      <w:proofErr w:type="gramEnd"/>
      <w:r w:rsidR="00C46183">
        <w:rPr>
          <w:rFonts w:eastAsia="標楷體"/>
        </w:rPr>
        <w:t>第一梯次：</w:t>
      </w:r>
      <w:r w:rsidR="00C46183">
        <w:rPr>
          <w:rFonts w:eastAsia="標楷體" w:hint="eastAsia"/>
        </w:rPr>
        <w:t>4</w:t>
      </w:r>
      <w:r w:rsidR="00C46183" w:rsidRPr="00781583">
        <w:rPr>
          <w:rFonts w:eastAsia="標楷體"/>
        </w:rPr>
        <w:t>月</w:t>
      </w:r>
      <w:r w:rsidR="00C46183" w:rsidRPr="00781583">
        <w:rPr>
          <w:rFonts w:eastAsia="標楷體"/>
        </w:rPr>
        <w:t>1</w:t>
      </w:r>
      <w:r w:rsidR="00C46183">
        <w:rPr>
          <w:rFonts w:eastAsia="標楷體" w:hint="eastAsia"/>
        </w:rPr>
        <w:t>4</w:t>
      </w:r>
      <w:r w:rsidR="00C46183" w:rsidRPr="00781583">
        <w:rPr>
          <w:rFonts w:eastAsia="標楷體"/>
        </w:rPr>
        <w:t>日</w:t>
      </w:r>
      <w:r w:rsidR="00C46183">
        <w:rPr>
          <w:rFonts w:eastAsia="標楷體" w:hint="eastAsia"/>
        </w:rPr>
        <w:t>/</w:t>
      </w:r>
      <w:r w:rsidR="00C46183">
        <w:rPr>
          <w:rFonts w:eastAsia="標楷體" w:hint="eastAsia"/>
        </w:rPr>
        <w:t>第二梯次：</w:t>
      </w:r>
      <w:r w:rsidR="00C46183">
        <w:rPr>
          <w:rFonts w:eastAsia="標楷體" w:hint="eastAsia"/>
        </w:rPr>
        <w:t>5</w:t>
      </w:r>
      <w:r w:rsidR="00C46183">
        <w:rPr>
          <w:rFonts w:eastAsia="標楷體" w:hint="eastAsia"/>
        </w:rPr>
        <w:t>月</w:t>
      </w:r>
      <w:r w:rsidR="00C46183">
        <w:rPr>
          <w:rFonts w:eastAsia="標楷體" w:hint="eastAsia"/>
        </w:rPr>
        <w:t>5</w:t>
      </w:r>
      <w:r w:rsidR="00C46183">
        <w:rPr>
          <w:rFonts w:eastAsia="標楷體" w:hint="eastAsia"/>
        </w:rPr>
        <w:t>日</w:t>
      </w:r>
      <w:proofErr w:type="gramStart"/>
      <w:r w:rsidR="00C46183" w:rsidRPr="00781583">
        <w:rPr>
          <w:rFonts w:eastAsia="標楷體"/>
        </w:rPr>
        <w:t>）</w:t>
      </w:r>
      <w:proofErr w:type="gramEnd"/>
      <w:r w:rsidR="00C46183">
        <w:rPr>
          <w:rFonts w:eastAsia="標楷體" w:hint="eastAsia"/>
        </w:rPr>
        <w:t>於山林悠遊網公告及電話通知</w:t>
      </w:r>
      <w:r w:rsidR="00DB0C3B">
        <w:rPr>
          <w:rFonts w:eastAsia="標楷體" w:hint="eastAsia"/>
          <w:color w:val="000000" w:themeColor="text1"/>
        </w:rPr>
        <w:t>，可退</w:t>
      </w:r>
      <w:r w:rsidR="005E1AA6">
        <w:rPr>
          <w:rFonts w:eastAsia="標楷體" w:hint="eastAsia"/>
          <w:color w:val="000000" w:themeColor="text1"/>
        </w:rPr>
        <w:t>扣除</w:t>
      </w:r>
      <w:r>
        <w:rPr>
          <w:rFonts w:eastAsia="標楷體" w:hint="eastAsia"/>
          <w:color w:val="000000" w:themeColor="text1"/>
        </w:rPr>
        <w:t>手續費</w:t>
      </w:r>
      <w:r w:rsidR="005E1AA6">
        <w:rPr>
          <w:rFonts w:eastAsia="標楷體" w:hint="eastAsia"/>
          <w:color w:val="000000" w:themeColor="text1"/>
        </w:rPr>
        <w:t>後之</w:t>
      </w:r>
      <w:r w:rsidR="00DB0C3B" w:rsidRPr="00BD5E61">
        <w:rPr>
          <w:rFonts w:eastAsia="標楷體" w:hint="eastAsia"/>
          <w:color w:val="000000" w:themeColor="text1"/>
        </w:rPr>
        <w:t>全額費用。</w:t>
      </w:r>
    </w:p>
    <w:p w:rsidR="001E3853" w:rsidRPr="00041703" w:rsidRDefault="00634FBB" w:rsidP="00C36CB6">
      <w:pPr>
        <w:pStyle w:val="a3"/>
        <w:numPr>
          <w:ilvl w:val="0"/>
          <w:numId w:val="25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6D7A2F">
        <w:rPr>
          <w:rFonts w:eastAsia="標楷體"/>
        </w:rPr>
        <w:t>活動中無故</w:t>
      </w:r>
      <w:r>
        <w:rPr>
          <w:rFonts w:eastAsia="標楷體"/>
        </w:rPr>
        <w:t>未</w:t>
      </w:r>
      <w:r w:rsidRPr="006D7A2F">
        <w:rPr>
          <w:rFonts w:eastAsia="標楷體"/>
        </w:rPr>
        <w:t>報到者、中途脫</w:t>
      </w:r>
      <w:proofErr w:type="gramStart"/>
      <w:r w:rsidRPr="006D7A2F">
        <w:rPr>
          <w:rFonts w:eastAsia="標楷體"/>
        </w:rPr>
        <w:t>隊均視自願</w:t>
      </w:r>
      <w:proofErr w:type="gramEnd"/>
      <w:r w:rsidRPr="006D7A2F">
        <w:rPr>
          <w:rFonts w:eastAsia="標楷體"/>
        </w:rPr>
        <w:t>放棄，不予退費。</w:t>
      </w:r>
    </w:p>
    <w:p w:rsidR="00041703" w:rsidRPr="00FE4449" w:rsidRDefault="005E1AA6" w:rsidP="00C36CB6">
      <w:pPr>
        <w:pStyle w:val="a3"/>
        <w:numPr>
          <w:ilvl w:val="0"/>
          <w:numId w:val="25"/>
        </w:numPr>
        <w:spacing w:line="44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</w:rPr>
        <w:t>若</w:t>
      </w:r>
      <w:r w:rsidR="00FE4449" w:rsidRPr="00FE4449">
        <w:rPr>
          <w:rFonts w:eastAsia="標楷體" w:hint="eastAsia"/>
        </w:rPr>
        <w:t>辦理</w:t>
      </w:r>
      <w:r w:rsidR="00041703" w:rsidRPr="00FE4449">
        <w:rPr>
          <w:rFonts w:eastAsia="標楷體" w:hint="eastAsia"/>
        </w:rPr>
        <w:t>退費金額皆</w:t>
      </w:r>
      <w:r w:rsidR="00041703" w:rsidRPr="00FE4449">
        <w:rPr>
          <w:rFonts w:eastAsia="標楷體"/>
        </w:rPr>
        <w:t>需扣除匯款手續費</w:t>
      </w:r>
      <w:r w:rsidR="00041703" w:rsidRPr="00FE4449">
        <w:rPr>
          <w:rFonts w:eastAsia="標楷體"/>
        </w:rPr>
        <w:t>30</w:t>
      </w:r>
      <w:r w:rsidR="00041703" w:rsidRPr="00FE4449">
        <w:rPr>
          <w:rFonts w:eastAsia="標楷體"/>
        </w:rPr>
        <w:t>元</w:t>
      </w:r>
      <w:r w:rsidR="00041703" w:rsidRPr="00FE4449">
        <w:rPr>
          <w:rFonts w:eastAsia="標楷體" w:hint="eastAsia"/>
        </w:rPr>
        <w:t>，退費</w:t>
      </w:r>
      <w:r>
        <w:rPr>
          <w:rFonts w:eastAsia="標楷體" w:hint="eastAsia"/>
        </w:rPr>
        <w:t>標準</w:t>
      </w:r>
      <w:r w:rsidR="00041703" w:rsidRPr="00FE4449">
        <w:rPr>
          <w:rFonts w:eastAsia="標楷體" w:hint="eastAsia"/>
        </w:rPr>
        <w:t>如下：</w:t>
      </w:r>
    </w:p>
    <w:p w:rsidR="00DB0C3B" w:rsidRDefault="00C46183" w:rsidP="00DB0C3B">
      <w:pPr>
        <w:pStyle w:val="a3"/>
        <w:numPr>
          <w:ilvl w:val="0"/>
          <w:numId w:val="16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BA1A48">
        <w:rPr>
          <w:rFonts w:eastAsia="標楷體"/>
        </w:rPr>
        <w:t>活動日期</w:t>
      </w:r>
      <w:r w:rsidRPr="00BA1A48">
        <w:rPr>
          <w:rFonts w:eastAsia="標楷體"/>
        </w:rPr>
        <w:t>5</w:t>
      </w:r>
      <w:r w:rsidRPr="00BA1A48">
        <w:rPr>
          <w:rFonts w:eastAsia="標楷體"/>
        </w:rPr>
        <w:t>個工作天</w:t>
      </w:r>
      <w:proofErr w:type="gramStart"/>
      <w:r w:rsidRPr="00BA1A48">
        <w:rPr>
          <w:rFonts w:eastAsia="標楷體"/>
        </w:rPr>
        <w:t>（</w:t>
      </w:r>
      <w:proofErr w:type="gramEnd"/>
      <w:r>
        <w:rPr>
          <w:rFonts w:eastAsia="標楷體"/>
        </w:rPr>
        <w:t>第一梯次：</w:t>
      </w:r>
      <w:r>
        <w:rPr>
          <w:rFonts w:eastAsia="標楷體" w:hint="eastAsia"/>
        </w:rPr>
        <w:t>4</w:t>
      </w:r>
      <w:r w:rsidRPr="00781583">
        <w:rPr>
          <w:rFonts w:eastAsia="標楷體"/>
        </w:rPr>
        <w:t>月</w:t>
      </w:r>
      <w:r w:rsidRPr="00781583">
        <w:rPr>
          <w:rFonts w:eastAsia="標楷體"/>
        </w:rPr>
        <w:t>1</w:t>
      </w:r>
      <w:r>
        <w:rPr>
          <w:rFonts w:eastAsia="標楷體" w:hint="eastAsia"/>
        </w:rPr>
        <w:t>1</w:t>
      </w:r>
      <w:r w:rsidRPr="00781583">
        <w:rPr>
          <w:rFonts w:eastAsia="標楷體"/>
        </w:rPr>
        <w:t>日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第二梯次：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日</w:t>
      </w:r>
      <w:proofErr w:type="gramStart"/>
      <w:r w:rsidRPr="00BA1A48">
        <w:rPr>
          <w:rFonts w:eastAsia="標楷體"/>
        </w:rPr>
        <w:t>）</w:t>
      </w:r>
      <w:proofErr w:type="gramEnd"/>
      <w:r>
        <w:rPr>
          <w:rFonts w:eastAsia="標楷體"/>
        </w:rPr>
        <w:t>以前</w:t>
      </w:r>
      <w:r w:rsidRPr="00BA1A48">
        <w:rPr>
          <w:rFonts w:eastAsia="標楷體"/>
        </w:rPr>
        <w:t>辦理，可退全額。</w:t>
      </w:r>
    </w:p>
    <w:p w:rsidR="00DB0C3B" w:rsidRDefault="00C46183" w:rsidP="00DB0C3B">
      <w:pPr>
        <w:pStyle w:val="a3"/>
        <w:numPr>
          <w:ilvl w:val="0"/>
          <w:numId w:val="16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BA1A48">
        <w:rPr>
          <w:rFonts w:eastAsia="標楷體"/>
        </w:rPr>
        <w:lastRenderedPageBreak/>
        <w:t>活動日期</w:t>
      </w:r>
      <w:r>
        <w:rPr>
          <w:rFonts w:eastAsia="標楷體"/>
        </w:rPr>
        <w:t>前</w:t>
      </w:r>
      <w:r w:rsidRPr="00BA1A48">
        <w:rPr>
          <w:rFonts w:eastAsia="標楷體"/>
        </w:rPr>
        <w:t>3-4</w:t>
      </w:r>
      <w:r w:rsidRPr="00BA1A48">
        <w:rPr>
          <w:rFonts w:eastAsia="標楷體"/>
        </w:rPr>
        <w:t>個工作天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第一梯次：</w:t>
      </w:r>
      <w:r>
        <w:rPr>
          <w:rFonts w:eastAsia="標楷體" w:hint="eastAsia"/>
        </w:rPr>
        <w:t>4</w:t>
      </w:r>
      <w:r w:rsidRPr="00781583">
        <w:rPr>
          <w:rFonts w:eastAsia="標楷體"/>
        </w:rPr>
        <w:t>月</w:t>
      </w:r>
      <w:r>
        <w:rPr>
          <w:rFonts w:eastAsia="標楷體" w:hint="eastAsia"/>
        </w:rPr>
        <w:t>12~13</w:t>
      </w:r>
      <w:r w:rsidRPr="00781583">
        <w:rPr>
          <w:rFonts w:eastAsia="標楷體"/>
        </w:rPr>
        <w:t>日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第二梯次：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3~4</w:t>
      </w:r>
      <w:r>
        <w:rPr>
          <w:rFonts w:eastAsia="標楷體" w:hint="eastAsia"/>
        </w:rPr>
        <w:t>日</w:t>
      </w:r>
      <w:proofErr w:type="gramStart"/>
      <w:r>
        <w:rPr>
          <w:rFonts w:eastAsia="標楷體"/>
        </w:rPr>
        <w:t>）</w:t>
      </w:r>
      <w:proofErr w:type="gramEnd"/>
      <w:r w:rsidRPr="00BA1A48">
        <w:rPr>
          <w:rFonts w:eastAsia="標楷體"/>
        </w:rPr>
        <w:t>前辦理，可退</w:t>
      </w:r>
      <w:r w:rsidRPr="00BA1A48">
        <w:rPr>
          <w:rFonts w:eastAsia="標楷體"/>
        </w:rPr>
        <w:t>50%</w:t>
      </w:r>
      <w:r w:rsidRPr="00BA1A48">
        <w:rPr>
          <w:rFonts w:eastAsia="標楷體"/>
        </w:rPr>
        <w:t>。</w:t>
      </w:r>
    </w:p>
    <w:p w:rsidR="00DB0C3B" w:rsidRPr="00DB0C3B" w:rsidRDefault="00C46183" w:rsidP="00DB0C3B">
      <w:pPr>
        <w:pStyle w:val="a3"/>
        <w:numPr>
          <w:ilvl w:val="0"/>
          <w:numId w:val="16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781583">
        <w:rPr>
          <w:rFonts w:eastAsia="標楷體"/>
        </w:rPr>
        <w:t>活動日期及前</w:t>
      </w:r>
      <w:r w:rsidRPr="00781583">
        <w:rPr>
          <w:rFonts w:eastAsia="標楷體"/>
        </w:rPr>
        <w:t>2</w:t>
      </w:r>
      <w:r w:rsidRPr="00781583">
        <w:rPr>
          <w:rFonts w:eastAsia="標楷體"/>
        </w:rPr>
        <w:t>個工作天</w:t>
      </w:r>
      <w:proofErr w:type="gramStart"/>
      <w:r w:rsidRPr="00781583">
        <w:rPr>
          <w:rFonts w:eastAsia="標楷體"/>
        </w:rPr>
        <w:t>（</w:t>
      </w:r>
      <w:proofErr w:type="gramEnd"/>
      <w:r>
        <w:rPr>
          <w:rFonts w:eastAsia="標楷體"/>
        </w:rPr>
        <w:t>第一梯次：</w:t>
      </w:r>
      <w:r>
        <w:rPr>
          <w:rFonts w:eastAsia="標楷體" w:hint="eastAsia"/>
        </w:rPr>
        <w:t>4</w:t>
      </w:r>
      <w:r w:rsidRPr="00781583">
        <w:rPr>
          <w:rFonts w:eastAsia="標楷體"/>
        </w:rPr>
        <w:t>月</w:t>
      </w:r>
      <w:r>
        <w:rPr>
          <w:rFonts w:eastAsia="標楷體" w:hint="eastAsia"/>
        </w:rPr>
        <w:t>14~16</w:t>
      </w:r>
      <w:r w:rsidRPr="00781583">
        <w:rPr>
          <w:rFonts w:eastAsia="標楷體"/>
        </w:rPr>
        <w:t>日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第二梯次：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5~7</w:t>
      </w:r>
      <w:r>
        <w:rPr>
          <w:rFonts w:eastAsia="標楷體" w:hint="eastAsia"/>
        </w:rPr>
        <w:t>日</w:t>
      </w:r>
      <w:proofErr w:type="gramStart"/>
      <w:r w:rsidRPr="00781583">
        <w:rPr>
          <w:rFonts w:eastAsia="標楷體"/>
        </w:rPr>
        <w:t>）</w:t>
      </w:r>
      <w:proofErr w:type="gramEnd"/>
      <w:r w:rsidRPr="00781583">
        <w:rPr>
          <w:rFonts w:eastAsia="標楷體"/>
        </w:rPr>
        <w:t>辦理，則不予退費。</w:t>
      </w:r>
    </w:p>
    <w:p w:rsidR="00CF0241" w:rsidRPr="00E326A4" w:rsidRDefault="00CF0241" w:rsidP="005E1AA6">
      <w:pPr>
        <w:pStyle w:val="a3"/>
        <w:numPr>
          <w:ilvl w:val="1"/>
          <w:numId w:val="16"/>
        </w:numPr>
        <w:spacing w:line="440" w:lineRule="exact"/>
        <w:ind w:leftChars="0"/>
        <w:outlineLvl w:val="0"/>
        <w:rPr>
          <w:rFonts w:eastAsia="標楷體"/>
          <w:color w:val="000000" w:themeColor="text1"/>
        </w:rPr>
      </w:pPr>
      <w:r w:rsidRPr="00E326A4">
        <w:rPr>
          <w:rFonts w:eastAsia="標楷體"/>
          <w:b/>
          <w:color w:val="000000" w:themeColor="text1"/>
        </w:rPr>
        <w:t>個人資料保護法說明：</w:t>
      </w:r>
    </w:p>
    <w:p w:rsidR="006476ED" w:rsidRPr="006D7A2F" w:rsidRDefault="006476ED" w:rsidP="00925B71">
      <w:pPr>
        <w:pStyle w:val="a3"/>
        <w:numPr>
          <w:ilvl w:val="0"/>
          <w:numId w:val="17"/>
        </w:numPr>
        <w:snapToGrid w:val="0"/>
        <w:spacing w:line="440" w:lineRule="exact"/>
        <w:ind w:leftChars="0" w:left="851" w:hanging="425"/>
        <w:jc w:val="both"/>
        <w:rPr>
          <w:rFonts w:eastAsia="標楷體"/>
          <w:color w:val="000000" w:themeColor="text1"/>
        </w:rPr>
      </w:pPr>
      <w:r w:rsidRPr="006D7A2F">
        <w:rPr>
          <w:rFonts w:eastAsia="標楷體"/>
          <w:color w:val="000000" w:themeColor="text1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6D7A2F">
        <w:rPr>
          <w:rFonts w:eastAsia="標楷體"/>
          <w:b/>
          <w:color w:val="000000" w:themeColor="text1"/>
          <w:u w:val="single"/>
        </w:rPr>
        <w:t>三</w:t>
      </w:r>
      <w:proofErr w:type="gramStart"/>
      <w:r w:rsidRPr="006D7A2F">
        <w:rPr>
          <w:rFonts w:eastAsia="標楷體"/>
          <w:b/>
          <w:color w:val="000000" w:themeColor="text1"/>
          <w:u w:val="single"/>
        </w:rPr>
        <w:t>個</w:t>
      </w:r>
      <w:proofErr w:type="gramEnd"/>
      <w:r w:rsidRPr="006D7A2F">
        <w:rPr>
          <w:rFonts w:eastAsia="標楷體"/>
          <w:b/>
          <w:color w:val="000000" w:themeColor="text1"/>
          <w:u w:val="single"/>
        </w:rPr>
        <w:t>月</w:t>
      </w:r>
      <w:r w:rsidRPr="006D7A2F">
        <w:rPr>
          <w:rFonts w:eastAsia="標楷體"/>
          <w:color w:val="000000" w:themeColor="text1"/>
        </w:rPr>
        <w:t>止。您可以依個人資料保護法第</w:t>
      </w:r>
      <w:r w:rsidRPr="006D7A2F">
        <w:rPr>
          <w:rFonts w:eastAsia="標楷體"/>
          <w:color w:val="000000" w:themeColor="text1"/>
        </w:rPr>
        <w:t>3</w:t>
      </w:r>
      <w:r w:rsidRPr="006D7A2F">
        <w:rPr>
          <w:rFonts w:eastAsia="標楷體"/>
          <w:color w:val="000000" w:themeColor="text1"/>
        </w:rPr>
        <w:t>條行使相關權利。若您不願意提供資料，中心將無法受理您的報名。</w:t>
      </w:r>
    </w:p>
    <w:p w:rsidR="006476ED" w:rsidRPr="006D7A2F" w:rsidRDefault="006476ED" w:rsidP="00925B71">
      <w:pPr>
        <w:pStyle w:val="a3"/>
        <w:numPr>
          <w:ilvl w:val="0"/>
          <w:numId w:val="17"/>
        </w:numPr>
        <w:snapToGrid w:val="0"/>
        <w:spacing w:line="440" w:lineRule="exact"/>
        <w:ind w:leftChars="0" w:left="851" w:hanging="425"/>
        <w:jc w:val="both"/>
        <w:rPr>
          <w:rFonts w:eastAsia="標楷體"/>
          <w:color w:val="000000" w:themeColor="text1"/>
        </w:rPr>
      </w:pPr>
      <w:r w:rsidRPr="006D7A2F">
        <w:rPr>
          <w:rFonts w:eastAsia="標楷體"/>
          <w:color w:val="000000" w:themeColor="text1"/>
        </w:rPr>
        <w:t>活動過程中，中心將拍攝照片作為教育推廣使用。活動結束後，中心將保留您的姓名及聯絡方式，作為相關活動訊息通知，如果您不同意，請於活動前主動來信告知。</w:t>
      </w:r>
    </w:p>
    <w:p w:rsidR="006476ED" w:rsidRDefault="006476ED" w:rsidP="005E1AA6">
      <w:pPr>
        <w:pStyle w:val="a3"/>
        <w:numPr>
          <w:ilvl w:val="0"/>
          <w:numId w:val="26"/>
        </w:numPr>
        <w:spacing w:line="440" w:lineRule="exact"/>
        <w:ind w:leftChars="0"/>
        <w:rPr>
          <w:rFonts w:eastAsia="標楷體"/>
          <w:color w:val="000000" w:themeColor="text1"/>
        </w:rPr>
      </w:pPr>
      <w:r w:rsidRPr="005E1AA6">
        <w:rPr>
          <w:rFonts w:eastAsia="標楷體"/>
          <w:b/>
          <w:color w:val="000000" w:themeColor="text1"/>
        </w:rPr>
        <w:t>活動洽詢</w:t>
      </w:r>
      <w:r w:rsidRPr="005E1AA6">
        <w:rPr>
          <w:rFonts w:eastAsia="標楷體"/>
          <w:color w:val="000000" w:themeColor="text1"/>
        </w:rPr>
        <w:t>：</w:t>
      </w:r>
    </w:p>
    <w:p w:rsidR="005E1AA6" w:rsidRPr="005E1AA6" w:rsidRDefault="005E1AA6" w:rsidP="005E1AA6">
      <w:pPr>
        <w:pStyle w:val="a3"/>
        <w:spacing w:line="44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</w:rPr>
        <w:t>如果有任何問題歡迎</w:t>
      </w:r>
      <w:r w:rsidR="001D5310">
        <w:rPr>
          <w:rFonts w:eastAsia="標楷體" w:hint="eastAsia"/>
        </w:rPr>
        <w:t>利用以下方式洽詢</w:t>
      </w:r>
      <w:r w:rsidRPr="00BA1A48">
        <w:rPr>
          <w:rFonts w:eastAsia="標楷體"/>
        </w:rPr>
        <w:t>：</w:t>
      </w:r>
    </w:p>
    <w:p w:rsidR="003F1CB7" w:rsidRDefault="006476ED" w:rsidP="003F1CB7">
      <w:pPr>
        <w:pStyle w:val="a3"/>
        <w:numPr>
          <w:ilvl w:val="0"/>
          <w:numId w:val="27"/>
        </w:numPr>
        <w:spacing w:line="440" w:lineRule="exact"/>
        <w:ind w:leftChars="0"/>
        <w:rPr>
          <w:rFonts w:eastAsia="標楷體"/>
          <w:bCs/>
          <w:color w:val="000000" w:themeColor="text1"/>
        </w:rPr>
      </w:pPr>
      <w:r w:rsidRPr="006D7A2F">
        <w:rPr>
          <w:rFonts w:eastAsia="標楷體"/>
          <w:bCs/>
          <w:color w:val="000000" w:themeColor="text1"/>
        </w:rPr>
        <w:t>雙流自然教育中心</w:t>
      </w:r>
      <w:r w:rsidR="001D5310">
        <w:rPr>
          <w:rFonts w:eastAsia="標楷體"/>
          <w:bCs/>
          <w:color w:val="000000" w:themeColor="text1"/>
        </w:rPr>
        <w:t>電話洽詢時間週一到週五</w:t>
      </w:r>
      <w:r w:rsidR="001D5310">
        <w:rPr>
          <w:rFonts w:eastAsia="標楷體" w:hint="eastAsia"/>
          <w:bCs/>
          <w:color w:val="000000" w:themeColor="text1"/>
        </w:rPr>
        <w:t>8:00~17:00</w:t>
      </w:r>
      <w:r w:rsidR="001D5310">
        <w:rPr>
          <w:rFonts w:eastAsia="標楷體" w:hint="eastAsia"/>
          <w:bCs/>
          <w:color w:val="000000" w:themeColor="text1"/>
        </w:rPr>
        <w:t>，撥打</w:t>
      </w:r>
      <w:r>
        <w:rPr>
          <w:rFonts w:eastAsia="標楷體"/>
          <w:bCs/>
          <w:color w:val="000000" w:themeColor="text1"/>
        </w:rPr>
        <w:t xml:space="preserve"> 08</w:t>
      </w:r>
      <w:r>
        <w:rPr>
          <w:rFonts w:eastAsia="標楷體" w:hint="eastAsia"/>
          <w:bCs/>
          <w:color w:val="000000" w:themeColor="text1"/>
        </w:rPr>
        <w:t>-</w:t>
      </w:r>
      <w:r w:rsidRPr="006D7A2F">
        <w:rPr>
          <w:rFonts w:eastAsia="標楷體"/>
          <w:bCs/>
          <w:color w:val="000000" w:themeColor="text1"/>
        </w:rPr>
        <w:t>8701499</w:t>
      </w:r>
      <w:r w:rsidR="005E1AA6">
        <w:rPr>
          <w:rFonts w:eastAsia="標楷體"/>
          <w:bCs/>
          <w:color w:val="000000" w:themeColor="text1"/>
        </w:rPr>
        <w:t>或</w:t>
      </w:r>
      <w:r w:rsidR="005E1AA6">
        <w:rPr>
          <w:rFonts w:eastAsia="標楷體" w:hint="eastAsia"/>
          <w:bCs/>
          <w:color w:val="000000" w:themeColor="text1"/>
        </w:rPr>
        <w:t>08-8701241</w:t>
      </w:r>
    </w:p>
    <w:p w:rsidR="006476ED" w:rsidRPr="006D7A2F" w:rsidRDefault="003F1CB7" w:rsidP="003F1CB7">
      <w:pPr>
        <w:pStyle w:val="a3"/>
        <w:numPr>
          <w:ilvl w:val="0"/>
          <w:numId w:val="27"/>
        </w:numPr>
        <w:spacing w:line="440" w:lineRule="exact"/>
        <w:ind w:leftChars="0"/>
        <w:rPr>
          <w:rFonts w:eastAsia="標楷體"/>
          <w:color w:val="000000" w:themeColor="text1"/>
        </w:rPr>
      </w:pPr>
      <w:r>
        <w:rPr>
          <w:rFonts w:eastAsia="標楷體"/>
          <w:bCs/>
          <w:color w:val="000000" w:themeColor="text1"/>
        </w:rPr>
        <w:t>若在下班時間想要聯絡我們，歡迎</w:t>
      </w:r>
      <w:r w:rsidR="001E3853">
        <w:rPr>
          <w:rFonts w:eastAsia="標楷體"/>
          <w:bCs/>
          <w:color w:val="000000" w:themeColor="text1"/>
        </w:rPr>
        <w:t>來信</w:t>
      </w:r>
      <w:hyperlink r:id="rId14" w:history="1">
        <w:r w:rsidR="006476ED" w:rsidRPr="006D7A2F">
          <w:rPr>
            <w:rStyle w:val="a5"/>
            <w:rFonts w:eastAsia="標楷體"/>
            <w:bCs/>
          </w:rPr>
          <w:t>slnc543@gmail.com</w:t>
        </w:r>
      </w:hyperlink>
      <w:r>
        <w:rPr>
          <w:rFonts w:eastAsia="標楷體"/>
          <w:color w:val="000000" w:themeColor="text1"/>
        </w:rPr>
        <w:t>，我們將於上班時間與您聯繫。</w:t>
      </w:r>
    </w:p>
    <w:p w:rsidR="006476ED" w:rsidRPr="006D7A2F" w:rsidRDefault="006476ED" w:rsidP="001E3853">
      <w:pPr>
        <w:spacing w:line="440" w:lineRule="exact"/>
        <w:ind w:leftChars="177" w:left="425"/>
        <w:rPr>
          <w:rFonts w:eastAsia="標楷體"/>
          <w:bCs/>
          <w:color w:val="000000" w:themeColor="text1"/>
        </w:rPr>
      </w:pPr>
      <w:r w:rsidRPr="006D7A2F">
        <w:rPr>
          <w:rFonts w:eastAsia="標楷體"/>
          <w:bCs/>
          <w:color w:val="000000" w:themeColor="text1"/>
        </w:rPr>
        <w:t xml:space="preserve">2. </w:t>
      </w:r>
      <w:r w:rsidRPr="006D7A2F">
        <w:rPr>
          <w:rFonts w:eastAsia="標楷體"/>
          <w:color w:val="000000" w:themeColor="text1"/>
        </w:rPr>
        <w:t>屏東林管處育樂課推廣教育組</w:t>
      </w:r>
      <w:r w:rsidRPr="00566DFB">
        <w:rPr>
          <w:rFonts w:eastAsia="標楷體"/>
          <w:bCs/>
        </w:rPr>
        <w:t>08</w:t>
      </w:r>
      <w:r w:rsidRPr="00566DFB">
        <w:rPr>
          <w:rFonts w:eastAsia="標楷體" w:hint="eastAsia"/>
          <w:bCs/>
        </w:rPr>
        <w:t>-</w:t>
      </w:r>
      <w:r w:rsidRPr="00566DFB">
        <w:rPr>
          <w:rFonts w:eastAsia="標楷體"/>
          <w:bCs/>
        </w:rPr>
        <w:t>7236941</w:t>
      </w:r>
      <w:r w:rsidRPr="00566DFB">
        <w:rPr>
          <w:rFonts w:eastAsia="標楷體"/>
          <w:bCs/>
        </w:rPr>
        <w:t>分</w:t>
      </w:r>
      <w:r w:rsidRPr="006D7A2F">
        <w:rPr>
          <w:rFonts w:eastAsia="標楷體"/>
          <w:bCs/>
          <w:color w:val="000000" w:themeColor="text1"/>
        </w:rPr>
        <w:t>機</w:t>
      </w:r>
      <w:r w:rsidRPr="006D7A2F">
        <w:rPr>
          <w:rFonts w:eastAsia="標楷體"/>
          <w:bCs/>
          <w:color w:val="000000" w:themeColor="text1"/>
        </w:rPr>
        <w:t>324</w:t>
      </w:r>
    </w:p>
    <w:p w:rsidR="00634FBB" w:rsidRDefault="00634FBB">
      <w:pPr>
        <w:widowControl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br w:type="page"/>
      </w:r>
    </w:p>
    <w:p w:rsidR="005541E0" w:rsidRPr="006D7A2F" w:rsidRDefault="005541E0" w:rsidP="00EA5337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6D7A2F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>
        <w:rPr>
          <w:rFonts w:eastAsia="標楷體" w:hint="eastAsia"/>
          <w:b/>
          <w:bCs/>
          <w:color w:val="000000"/>
          <w:sz w:val="32"/>
          <w:szCs w:val="20"/>
        </w:rPr>
        <w:t>6</w:t>
      </w:r>
      <w:r w:rsidRPr="006D7A2F">
        <w:rPr>
          <w:rFonts w:eastAsia="標楷體"/>
          <w:b/>
          <w:bCs/>
          <w:color w:val="000000"/>
          <w:sz w:val="32"/>
          <w:szCs w:val="20"/>
        </w:rPr>
        <w:t>雙流自然教育中心</w:t>
      </w:r>
      <w:r>
        <w:rPr>
          <w:rFonts w:eastAsia="標楷體"/>
          <w:b/>
          <w:bCs/>
          <w:color w:val="000000"/>
          <w:sz w:val="32"/>
          <w:szCs w:val="20"/>
        </w:rPr>
        <w:t>主題活動</w:t>
      </w:r>
      <w:r w:rsidRPr="006D7A2F">
        <w:rPr>
          <w:rFonts w:eastAsia="標楷體"/>
          <w:b/>
          <w:bCs/>
          <w:color w:val="000000"/>
          <w:sz w:val="32"/>
          <w:szCs w:val="20"/>
        </w:rPr>
        <w:t>報名表</w:t>
      </w:r>
    </w:p>
    <w:p w:rsidR="005541E0" w:rsidRPr="00E71503" w:rsidRDefault="005541E0" w:rsidP="00C27FDF">
      <w:pPr>
        <w:ind w:firstLineChars="200" w:firstLine="480"/>
        <w:rPr>
          <w:rFonts w:eastAsia="標楷體"/>
        </w:rPr>
      </w:pPr>
      <w:r w:rsidRPr="00E71503">
        <w:rPr>
          <w:rFonts w:eastAsia="標楷體"/>
        </w:rPr>
        <w:t>感謝您參與雙流自然教育中心所規劃辦理之主題活動，為提供更快速服務，請您詳細填寫本報名表，以電子郵件回寄本中心</w:t>
      </w:r>
      <w:r w:rsidRPr="00E71503">
        <w:rPr>
          <w:rFonts w:eastAsia="標楷體"/>
          <w:b/>
        </w:rPr>
        <w:t>(slnc543@gmail.com)</w:t>
      </w:r>
      <w:r>
        <w:rPr>
          <w:rFonts w:eastAsia="標楷體"/>
        </w:rPr>
        <w:t>。若您沒有接到中心的回覆，請撥打</w:t>
      </w:r>
      <w:r w:rsidRPr="00E71503">
        <w:rPr>
          <w:rFonts w:eastAsia="標楷體"/>
        </w:rPr>
        <w:t>08</w:t>
      </w:r>
      <w:r>
        <w:rPr>
          <w:rFonts w:eastAsia="標楷體" w:hint="eastAsia"/>
        </w:rPr>
        <w:t>-</w:t>
      </w:r>
      <w:r w:rsidRPr="00E71503">
        <w:rPr>
          <w:rFonts w:eastAsia="標楷體"/>
        </w:rPr>
        <w:t>8701499</w:t>
      </w:r>
      <w:r w:rsidRPr="00E71503">
        <w:rPr>
          <w:rFonts w:eastAsia="標楷體"/>
        </w:rPr>
        <w:t>詢問</w:t>
      </w:r>
      <w:r w:rsidR="00EA5337">
        <w:rPr>
          <w:rFonts w:eastAsia="標楷體"/>
        </w:rPr>
        <w:t>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1620"/>
        <w:gridCol w:w="68"/>
        <w:gridCol w:w="16"/>
        <w:gridCol w:w="1536"/>
      </w:tblGrid>
      <w:tr w:rsidR="005541E0" w:rsidRPr="006D7A2F" w:rsidTr="001655C4">
        <w:trPr>
          <w:trHeight w:val="471"/>
          <w:jc w:val="center"/>
        </w:trPr>
        <w:tc>
          <w:tcPr>
            <w:tcW w:w="10232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541E0" w:rsidRPr="006D7A2F" w:rsidRDefault="005541E0" w:rsidP="00C27FDF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6D7A2F">
              <w:rPr>
                <w:rFonts w:ascii="新細明體" w:hAnsi="新細明體" w:cs="新細明體" w:hint="eastAsia"/>
                <w:sz w:val="20"/>
              </w:rPr>
              <w:t>★</w:t>
            </w:r>
            <w:r w:rsidRPr="006D7A2F">
              <w:rPr>
                <w:rFonts w:eastAsia="標楷體"/>
                <w:sz w:val="20"/>
              </w:rPr>
              <w:t>下列表單僅作為活動與參與者登錄使用，不作其他用途。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 w:rsidRPr="006D7A2F">
              <w:rPr>
                <w:rFonts w:eastAsia="標楷體"/>
                <w:b/>
                <w:bCs/>
              </w:rPr>
              <w:t>填表日期：</w:t>
            </w:r>
            <w:r w:rsidRPr="006D7A2F">
              <w:rPr>
                <w:rFonts w:eastAsia="標楷體"/>
              </w:rPr>
              <w:t xml:space="preserve">　　年　　月　　日</w:t>
            </w:r>
          </w:p>
        </w:tc>
      </w:tr>
      <w:tr w:rsidR="005541E0" w:rsidRPr="006D7A2F" w:rsidTr="001655C4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41E0" w:rsidRPr="006D7A2F" w:rsidRDefault="00C46183" w:rsidP="00C27FDF">
            <w:pPr>
              <w:spacing w:line="3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月光下的魔法精靈</w:t>
            </w:r>
          </w:p>
        </w:tc>
      </w:tr>
      <w:tr w:rsidR="005541E0" w:rsidRPr="006D7A2F" w:rsidTr="001655C4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聯</w:t>
            </w:r>
          </w:p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絡</w:t>
            </w:r>
          </w:p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75"/>
                <w:kern w:val="0"/>
                <w:fitText w:val="624" w:id="1116932352"/>
              </w:rPr>
              <w:t>姓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624" w:id="1116932352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75"/>
                <w:kern w:val="0"/>
                <w:fitText w:val="450" w:id="1116932353"/>
              </w:rPr>
              <w:t xml:space="preserve"> 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450" w:id="111693235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54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54"/>
              </w:rPr>
              <w:t>別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5541E0" w:rsidRPr="006D7A2F" w:rsidTr="001655C4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55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5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56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56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6D7A2F" w:rsidRDefault="005541E0" w:rsidP="00C27FDF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5541E0" w:rsidRPr="006D7A2F" w:rsidTr="001655C4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51CC7">
              <w:rPr>
                <w:rFonts w:eastAsia="標楷體"/>
                <w:b/>
                <w:bCs/>
                <w:spacing w:val="60"/>
                <w:kern w:val="0"/>
                <w:fitText w:val="1440" w:id="1116932357"/>
              </w:rPr>
              <w:t>聯絡電</w:t>
            </w:r>
            <w:r w:rsidRPr="00651CC7">
              <w:rPr>
                <w:rFonts w:eastAsia="標楷體"/>
                <w:b/>
                <w:bCs/>
                <w:spacing w:val="30"/>
                <w:kern w:val="0"/>
                <w:fitText w:val="1440" w:id="1116932357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</w:rPr>
            </w:pPr>
            <w:r w:rsidRPr="00651CC7">
              <w:rPr>
                <w:rFonts w:eastAsia="標楷體"/>
                <w:b/>
                <w:bCs/>
                <w:w w:val="94"/>
                <w:kern w:val="0"/>
                <w:fitText w:val="1440" w:id="1116932358"/>
              </w:rPr>
              <w:t>電子郵件信</w:t>
            </w:r>
            <w:r w:rsidRPr="00651CC7">
              <w:rPr>
                <w:rFonts w:eastAsia="標楷體"/>
                <w:b/>
                <w:bCs/>
                <w:spacing w:val="-45"/>
                <w:w w:val="94"/>
                <w:kern w:val="0"/>
                <w:fitText w:val="1440" w:id="1116932358"/>
              </w:rPr>
              <w:t>箱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5541E0" w:rsidRPr="006D7A2F" w:rsidRDefault="005541E0" w:rsidP="00C27FDF">
            <w:pPr>
              <w:ind w:firstLineChars="100" w:firstLine="18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5541E0" w:rsidRPr="006D7A2F" w:rsidRDefault="005541E0" w:rsidP="00C27FDF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5541E0" w:rsidRPr="006D7A2F" w:rsidTr="001655C4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156E5D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DA0E91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6D7A2F" w:rsidRDefault="005541E0" w:rsidP="00C27FDF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5541E0" w:rsidRPr="006D7A2F" w:rsidTr="001655C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60"/>
                <w:kern w:val="0"/>
                <w:fitText w:val="1440" w:id="1116932359"/>
              </w:rPr>
              <w:t>聯絡地</w:t>
            </w:r>
            <w:r w:rsidRPr="00651CC7">
              <w:rPr>
                <w:rFonts w:eastAsia="標楷體"/>
                <w:b/>
                <w:bCs/>
                <w:spacing w:val="30"/>
                <w:kern w:val="0"/>
                <w:fitText w:val="1440" w:id="1116932359"/>
              </w:rPr>
              <w:t>址</w:t>
            </w:r>
          </w:p>
        </w:tc>
        <w:tc>
          <w:tcPr>
            <w:tcW w:w="7892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jc w:val="both"/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541E0" w:rsidRPr="006D7A2F" w:rsidRDefault="005541E0" w:rsidP="00C27FDF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5541E0" w:rsidRPr="006D7A2F" w:rsidTr="005541E0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75"/>
                <w:kern w:val="0"/>
                <w:fitText w:val="624" w:id="1116932360"/>
              </w:rPr>
              <w:t>姓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624" w:id="111693236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75"/>
                <w:kern w:val="0"/>
                <w:fitText w:val="450" w:id="1116932361"/>
              </w:rPr>
              <w:t xml:space="preserve"> 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450" w:id="1116932361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62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62"/>
              </w:rPr>
              <w:t>別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5541E0" w:rsidRPr="006D7A2F" w:rsidTr="005541E0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3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3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4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4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541E0" w:rsidRPr="006D7A2F" w:rsidTr="001655C4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75"/>
                <w:kern w:val="0"/>
                <w:fitText w:val="624" w:id="1116932365"/>
              </w:rPr>
              <w:t>姓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624" w:id="1116932365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75"/>
                <w:kern w:val="0"/>
                <w:fitText w:val="450" w:id="1116932366"/>
              </w:rPr>
              <w:t xml:space="preserve"> 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450" w:id="1116932366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67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67"/>
              </w:rPr>
              <w:t>別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5541E0" w:rsidRPr="006D7A2F" w:rsidTr="001655C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8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8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52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52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541E0" w:rsidRPr="006D7A2F" w:rsidTr="001655C4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846" w:id="1116932353"/>
              </w:rPr>
              <w:t>姓</w:t>
            </w:r>
            <w:r w:rsidRPr="00651CC7">
              <w:rPr>
                <w:rFonts w:eastAsia="標楷體"/>
                <w:b/>
                <w:bCs/>
                <w:spacing w:val="30"/>
                <w:kern w:val="0"/>
                <w:fitText w:val="846" w:id="1116932353"/>
              </w:rPr>
              <w:t xml:space="preserve">  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846" w:id="1116932353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-7"/>
                <w:kern w:val="0"/>
                <w:fitText w:val="242" w:id="1116932354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55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55"/>
              </w:rPr>
              <w:t>別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5541E0" w:rsidRPr="006D7A2F" w:rsidTr="001655C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56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56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57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57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541E0" w:rsidRPr="006D7A2F" w:rsidTr="001655C4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5541E0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75"/>
                <w:kern w:val="0"/>
                <w:fitText w:val="624" w:id="1116932358"/>
              </w:rPr>
              <w:t>姓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624" w:id="1116932358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75"/>
                <w:kern w:val="0"/>
                <w:fitText w:val="450" w:id="1116932359"/>
              </w:rPr>
              <w:t xml:space="preserve"> 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450" w:id="1116932359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60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60"/>
              </w:rPr>
              <w:t>別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52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5541E0" w:rsidRPr="006D7A2F" w:rsidTr="006A4311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1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1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2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2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41E0" w:rsidRPr="00DA0E91" w:rsidRDefault="005541E0" w:rsidP="00C27FD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6A4311" w:rsidRPr="006D7A2F" w:rsidTr="006A4311">
        <w:trPr>
          <w:trHeight w:val="560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6A4311" w:rsidRDefault="006A4311" w:rsidP="00EF7ADA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75"/>
                <w:kern w:val="0"/>
                <w:fitText w:val="624" w:id="1116932358"/>
              </w:rPr>
              <w:t>姓</w:t>
            </w:r>
            <w:r w:rsidRPr="00651CC7">
              <w:rPr>
                <w:rFonts w:eastAsia="標楷體"/>
                <w:b/>
                <w:bCs/>
                <w:spacing w:val="15"/>
                <w:kern w:val="0"/>
                <w:fitText w:val="624" w:id="1116932358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51CC7">
              <w:rPr>
                <w:rFonts w:eastAsia="標楷體"/>
                <w:b/>
                <w:bCs/>
                <w:spacing w:val="75"/>
                <w:kern w:val="0"/>
                <w:fitText w:val="450" w:id="1116932359"/>
              </w:rPr>
              <w:t xml:space="preserve"> 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450" w:id="1116932359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465"/>
                <w:kern w:val="0"/>
                <w:fitText w:val="1440" w:id="1116932360"/>
              </w:rPr>
              <w:t>性</w:t>
            </w:r>
            <w:r w:rsidRPr="00651CC7">
              <w:rPr>
                <w:rFonts w:eastAsia="標楷體"/>
                <w:b/>
                <w:bCs/>
                <w:kern w:val="0"/>
                <w:fitText w:val="1440" w:id="1116932360"/>
              </w:rPr>
              <w:t>別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311" w:rsidRPr="00DA0E91" w:rsidRDefault="006A4311" w:rsidP="006A4311">
            <w:pPr>
              <w:rPr>
                <w:rFonts w:ascii="標楷體" w:eastAsia="標楷體" w:hAnsi="標楷體"/>
              </w:rPr>
            </w:pPr>
            <w:r w:rsidRPr="00DA0E91">
              <w:rPr>
                <w:rFonts w:ascii="標楷體" w:eastAsia="標楷體" w:hAnsi="標楷體"/>
              </w:rPr>
              <w:t xml:space="preserve">　□男　□女　　</w:t>
            </w: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A4311" w:rsidRPr="00DA0E91" w:rsidRDefault="006A4311" w:rsidP="006A4311">
            <w:pPr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DA0E91">
              <w:rPr>
                <w:rFonts w:ascii="標楷體" w:eastAsia="標楷體" w:hAnsi="標楷體"/>
              </w:rPr>
              <w:t>□葷　□</w:t>
            </w:r>
            <w:proofErr w:type="gramEnd"/>
            <w:r w:rsidRPr="00DA0E91">
              <w:rPr>
                <w:rFonts w:ascii="標楷體" w:eastAsia="標楷體" w:hAnsi="標楷體"/>
              </w:rPr>
              <w:t>素</w:t>
            </w:r>
          </w:p>
        </w:tc>
      </w:tr>
      <w:tr w:rsidR="006A4311" w:rsidRPr="006D7A2F" w:rsidTr="006A4311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1"/>
              </w:rPr>
              <w:t>出生年月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1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A4311" w:rsidRPr="006D7A2F" w:rsidRDefault="006A4311" w:rsidP="00EF7ADA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651CC7">
              <w:rPr>
                <w:rFonts w:eastAsia="標楷體"/>
                <w:b/>
                <w:bCs/>
                <w:spacing w:val="30"/>
                <w:kern w:val="0"/>
                <w:fitText w:val="1441" w:id="1116932362"/>
              </w:rPr>
              <w:t>身份證字</w:t>
            </w:r>
            <w:r w:rsidRPr="00651CC7">
              <w:rPr>
                <w:rFonts w:eastAsia="標楷體"/>
                <w:b/>
                <w:bCs/>
                <w:spacing w:val="-37"/>
                <w:kern w:val="0"/>
                <w:fitText w:val="1441" w:id="1116932362"/>
              </w:rPr>
              <w:t>號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A4311" w:rsidRPr="00DA0E91" w:rsidRDefault="006A4311" w:rsidP="00EF7ADA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5541E0" w:rsidRPr="006D7A2F" w:rsidTr="006A4311">
        <w:trPr>
          <w:cantSplit/>
          <w:trHeight w:val="171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1E0" w:rsidRPr="006D7A2F" w:rsidRDefault="005541E0" w:rsidP="00C27FDF">
            <w:pPr>
              <w:jc w:val="center"/>
              <w:rPr>
                <w:rFonts w:eastAsia="標楷體"/>
                <w:b/>
                <w:bCs/>
              </w:rPr>
            </w:pPr>
            <w:r w:rsidRPr="00651CC7">
              <w:rPr>
                <w:rFonts w:eastAsia="標楷體"/>
                <w:b/>
                <w:bCs/>
                <w:spacing w:val="60"/>
                <w:kern w:val="0"/>
                <w:fitText w:val="1440" w:id="1116932363"/>
              </w:rPr>
              <w:t>特殊需</w:t>
            </w:r>
            <w:r w:rsidRPr="00651CC7">
              <w:rPr>
                <w:rFonts w:eastAsia="標楷體"/>
                <w:b/>
                <w:bCs/>
                <w:spacing w:val="30"/>
                <w:kern w:val="0"/>
                <w:fitText w:val="1440" w:id="1116932363"/>
              </w:rPr>
              <w:t>求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5541E0" w:rsidRPr="006D7A2F" w:rsidRDefault="005541E0" w:rsidP="00C27FDF">
            <w:pPr>
              <w:pStyle w:val="a9"/>
              <w:snapToGrid w:val="0"/>
              <w:spacing w:afterLines="50" w:after="180" w:line="240" w:lineRule="atLeast"/>
              <w:ind w:leftChars="50" w:left="120" w:firstLineChars="0" w:firstLine="0"/>
              <w:rPr>
                <w:rFonts w:eastAsia="標楷體"/>
                <w:sz w:val="22"/>
                <w:szCs w:val="22"/>
              </w:rPr>
            </w:pPr>
            <w:r w:rsidRPr="006D7A2F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6D7A2F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</w:t>
            </w:r>
            <w:r>
              <w:rPr>
                <w:rFonts w:eastAsia="標楷體"/>
                <w:sz w:val="22"/>
                <w:szCs w:val="22"/>
              </w:rPr>
              <w:t>參與者在活動</w:t>
            </w:r>
            <w:r w:rsidRPr="006D7A2F">
              <w:rPr>
                <w:rFonts w:eastAsia="標楷體"/>
                <w:sz w:val="22"/>
                <w:szCs w:val="22"/>
              </w:rPr>
              <w:t>中可以更安全地參與。</w:t>
            </w:r>
          </w:p>
        </w:tc>
      </w:tr>
      <w:tr w:rsidR="008E4ED7" w:rsidRPr="006D7A2F" w:rsidTr="006A4311">
        <w:trPr>
          <w:cantSplit/>
          <w:trHeight w:val="1119"/>
          <w:jc w:val="center"/>
        </w:trPr>
        <w:tc>
          <w:tcPr>
            <w:tcW w:w="1023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E4ED7" w:rsidRDefault="008E4ED7" w:rsidP="008E4ED7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bCs/>
              </w:rPr>
              <w:t>★資訊來源：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E-mail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Facebook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山林悠遊網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部落格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學校公文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簡章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報章雜誌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親友轉述 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 w:rsidRPr="005A7733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  <w:p w:rsidR="008E4ED7" w:rsidRPr="006D7A2F" w:rsidRDefault="008E4ED7" w:rsidP="006A4311">
            <w:pPr>
              <w:pStyle w:val="a9"/>
              <w:snapToGrid w:val="0"/>
              <w:spacing w:afterLines="50" w:after="180" w:line="240" w:lineRule="atLeast"/>
              <w:ind w:firstLineChars="0" w:firstLine="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eastAsia="標楷體" w:hint="eastAsia"/>
                <w:bCs/>
              </w:rPr>
              <w:t>★是否參與過本中心活動：</w:t>
            </w:r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是</w:t>
            </w:r>
            <w:r w:rsidRPr="007B50E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roofErr w:type="gramStart"/>
            <w:r w:rsidRPr="006127BF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</w:p>
        </w:tc>
      </w:tr>
    </w:tbl>
    <w:p w:rsidR="009D0444" w:rsidRPr="005541E0" w:rsidRDefault="009D0444" w:rsidP="00C27FDF">
      <w:pPr>
        <w:widowControl/>
        <w:tabs>
          <w:tab w:val="left" w:pos="390"/>
        </w:tabs>
        <w:spacing w:beforeLines="50" w:before="180" w:line="440" w:lineRule="exact"/>
      </w:pPr>
    </w:p>
    <w:sectPr w:rsidR="009D0444" w:rsidRPr="005541E0" w:rsidSect="00F251AB">
      <w:pgSz w:w="11906" w:h="16838"/>
      <w:pgMar w:top="1440" w:right="127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D8" w:rsidRDefault="000266D8" w:rsidP="000266D8">
      <w:r>
        <w:separator/>
      </w:r>
    </w:p>
  </w:endnote>
  <w:endnote w:type="continuationSeparator" w:id="0">
    <w:p w:rsidR="000266D8" w:rsidRDefault="000266D8" w:rsidP="000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D8" w:rsidRDefault="000266D8" w:rsidP="000266D8">
      <w:r>
        <w:separator/>
      </w:r>
    </w:p>
  </w:footnote>
  <w:footnote w:type="continuationSeparator" w:id="0">
    <w:p w:rsidR="000266D8" w:rsidRDefault="000266D8" w:rsidP="0002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F44"/>
    <w:multiLevelType w:val="hybridMultilevel"/>
    <w:tmpl w:val="7088A63E"/>
    <w:lvl w:ilvl="0" w:tplc="04090011">
      <w:start w:val="1"/>
      <w:numFmt w:val="upperLetter"/>
      <w:lvlText w:val="%1."/>
      <w:lvlJc w:val="left"/>
      <w:pPr>
        <w:ind w:left="1266" w:hanging="360"/>
      </w:pPr>
      <w:rPr>
        <w:rFonts w:hint="default"/>
      </w:rPr>
    </w:lvl>
    <w:lvl w:ilvl="1" w:tplc="4A94802A">
      <w:start w:val="8"/>
      <w:numFmt w:val="taiwaneseCountingThousand"/>
      <w:lvlText w:val="%2、"/>
      <w:lvlJc w:val="left"/>
      <w:pPr>
        <w:ind w:left="510" w:hanging="51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BE32ACD"/>
    <w:multiLevelType w:val="hybridMultilevel"/>
    <w:tmpl w:val="95566C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C5F5085"/>
    <w:multiLevelType w:val="hybridMultilevel"/>
    <w:tmpl w:val="94F618A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C6D641D"/>
    <w:multiLevelType w:val="hybridMultilevel"/>
    <w:tmpl w:val="F9CC963A"/>
    <w:lvl w:ilvl="0" w:tplc="0590A8B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47037"/>
    <w:multiLevelType w:val="hybridMultilevel"/>
    <w:tmpl w:val="1130BDC0"/>
    <w:lvl w:ilvl="0" w:tplc="27F6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13689"/>
    <w:multiLevelType w:val="hybridMultilevel"/>
    <w:tmpl w:val="DDB066F4"/>
    <w:lvl w:ilvl="0" w:tplc="F8C41278">
      <w:start w:val="1"/>
      <w:numFmt w:val="decimal"/>
      <w:lvlText w:val="%1."/>
      <w:lvlJc w:val="left"/>
      <w:pPr>
        <w:ind w:left="126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6">
    <w:nsid w:val="220A103E"/>
    <w:multiLevelType w:val="hybridMultilevel"/>
    <w:tmpl w:val="EBD044AE"/>
    <w:lvl w:ilvl="0" w:tplc="59EC085E">
      <w:start w:val="1"/>
      <w:numFmt w:val="decimal"/>
      <w:lvlText w:val="（%1）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40B643F"/>
    <w:multiLevelType w:val="hybridMultilevel"/>
    <w:tmpl w:val="BCEC21CC"/>
    <w:lvl w:ilvl="0" w:tplc="A91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A0FAF"/>
    <w:multiLevelType w:val="hybridMultilevel"/>
    <w:tmpl w:val="B05A1D4C"/>
    <w:lvl w:ilvl="0" w:tplc="0590A8B8">
      <w:start w:val="1"/>
      <w:numFmt w:val="taiwaneseCountingThousand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C201A"/>
    <w:multiLevelType w:val="hybridMultilevel"/>
    <w:tmpl w:val="839C9C6C"/>
    <w:lvl w:ilvl="0" w:tplc="ED5A5696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1B4669"/>
    <w:multiLevelType w:val="hybridMultilevel"/>
    <w:tmpl w:val="C3A87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ED4285A"/>
    <w:multiLevelType w:val="hybridMultilevel"/>
    <w:tmpl w:val="29EA6A88"/>
    <w:lvl w:ilvl="0" w:tplc="52A263BC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12">
    <w:nsid w:val="329D6D85"/>
    <w:multiLevelType w:val="hybridMultilevel"/>
    <w:tmpl w:val="6BAC2A3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3">
    <w:nsid w:val="42E517CC"/>
    <w:multiLevelType w:val="hybridMultilevel"/>
    <w:tmpl w:val="2650560A"/>
    <w:lvl w:ilvl="0" w:tplc="F8C412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43F136F8"/>
    <w:multiLevelType w:val="hybridMultilevel"/>
    <w:tmpl w:val="CB9A9056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>
    <w:nsid w:val="4B471B95"/>
    <w:multiLevelType w:val="hybridMultilevel"/>
    <w:tmpl w:val="8270661A"/>
    <w:lvl w:ilvl="0" w:tplc="5B3A53F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B3F98"/>
    <w:multiLevelType w:val="hybridMultilevel"/>
    <w:tmpl w:val="CDC237E0"/>
    <w:lvl w:ilvl="0" w:tplc="A34C3FC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4D9B7C74"/>
    <w:multiLevelType w:val="hybridMultilevel"/>
    <w:tmpl w:val="DAF2060A"/>
    <w:lvl w:ilvl="0" w:tplc="52A263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9C542B"/>
    <w:multiLevelType w:val="hybridMultilevel"/>
    <w:tmpl w:val="63F62BF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>
    <w:nsid w:val="5E617333"/>
    <w:multiLevelType w:val="hybridMultilevel"/>
    <w:tmpl w:val="6BAC2A3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65F64FEE"/>
    <w:multiLevelType w:val="hybridMultilevel"/>
    <w:tmpl w:val="42508B9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1">
    <w:nsid w:val="70995AFA"/>
    <w:multiLevelType w:val="hybridMultilevel"/>
    <w:tmpl w:val="DAF2060A"/>
    <w:lvl w:ilvl="0" w:tplc="52A263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A35CD9"/>
    <w:multiLevelType w:val="hybridMultilevel"/>
    <w:tmpl w:val="EA10F7F0"/>
    <w:lvl w:ilvl="0" w:tplc="04090011">
      <w:start w:val="1"/>
      <w:numFmt w:val="upperLetter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3">
    <w:nsid w:val="72742F35"/>
    <w:multiLevelType w:val="hybridMultilevel"/>
    <w:tmpl w:val="95566C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7795589A"/>
    <w:multiLevelType w:val="hybridMultilevel"/>
    <w:tmpl w:val="95566C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7C7F681B"/>
    <w:multiLevelType w:val="hybridMultilevel"/>
    <w:tmpl w:val="5D14523C"/>
    <w:lvl w:ilvl="0" w:tplc="F7E4AE72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D32B30"/>
    <w:multiLevelType w:val="hybridMultilevel"/>
    <w:tmpl w:val="9C04EAC2"/>
    <w:lvl w:ilvl="0" w:tplc="12046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b/>
      </w:rPr>
    </w:lvl>
    <w:lvl w:ilvl="1" w:tplc="BFEE9518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9"/>
  </w:num>
  <w:num w:numId="6">
    <w:abstractNumId w:val="7"/>
  </w:num>
  <w:num w:numId="7">
    <w:abstractNumId w:val="24"/>
  </w:num>
  <w:num w:numId="8">
    <w:abstractNumId w:val="1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2"/>
  </w:num>
  <w:num w:numId="14">
    <w:abstractNumId w:val="18"/>
  </w:num>
  <w:num w:numId="15">
    <w:abstractNumId w:val="20"/>
  </w:num>
  <w:num w:numId="16">
    <w:abstractNumId w:val="0"/>
  </w:num>
  <w:num w:numId="17">
    <w:abstractNumId w:val="14"/>
  </w:num>
  <w:num w:numId="18">
    <w:abstractNumId w:val="22"/>
  </w:num>
  <w:num w:numId="19">
    <w:abstractNumId w:val="13"/>
  </w:num>
  <w:num w:numId="20">
    <w:abstractNumId w:val="2"/>
  </w:num>
  <w:num w:numId="21">
    <w:abstractNumId w:val="8"/>
  </w:num>
  <w:num w:numId="22">
    <w:abstractNumId w:val="5"/>
  </w:num>
  <w:num w:numId="23">
    <w:abstractNumId w:val="10"/>
  </w:num>
  <w:num w:numId="24">
    <w:abstractNumId w:val="3"/>
  </w:num>
  <w:num w:numId="25">
    <w:abstractNumId w:val="19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43"/>
    <w:rsid w:val="000266D8"/>
    <w:rsid w:val="00031204"/>
    <w:rsid w:val="00041703"/>
    <w:rsid w:val="000F7B77"/>
    <w:rsid w:val="00116B42"/>
    <w:rsid w:val="00151E89"/>
    <w:rsid w:val="001C3462"/>
    <w:rsid w:val="001D5310"/>
    <w:rsid w:val="001E1BF7"/>
    <w:rsid w:val="001E3853"/>
    <w:rsid w:val="002778DF"/>
    <w:rsid w:val="00293ADE"/>
    <w:rsid w:val="003941A9"/>
    <w:rsid w:val="003B1143"/>
    <w:rsid w:val="003F1CB7"/>
    <w:rsid w:val="00403214"/>
    <w:rsid w:val="004841A2"/>
    <w:rsid w:val="004A63AE"/>
    <w:rsid w:val="004C1112"/>
    <w:rsid w:val="00523643"/>
    <w:rsid w:val="005541E0"/>
    <w:rsid w:val="005E1AA6"/>
    <w:rsid w:val="00615C1E"/>
    <w:rsid w:val="00634FBB"/>
    <w:rsid w:val="006476ED"/>
    <w:rsid w:val="00651CC7"/>
    <w:rsid w:val="006954BA"/>
    <w:rsid w:val="006A4311"/>
    <w:rsid w:val="00700AA0"/>
    <w:rsid w:val="007F683B"/>
    <w:rsid w:val="0089762F"/>
    <w:rsid w:val="008E4ED7"/>
    <w:rsid w:val="00925B71"/>
    <w:rsid w:val="00932E22"/>
    <w:rsid w:val="009A113A"/>
    <w:rsid w:val="009D0444"/>
    <w:rsid w:val="009D6425"/>
    <w:rsid w:val="00A36DA3"/>
    <w:rsid w:val="00AF7CDB"/>
    <w:rsid w:val="00B91776"/>
    <w:rsid w:val="00BD5D70"/>
    <w:rsid w:val="00BE3209"/>
    <w:rsid w:val="00C008F2"/>
    <w:rsid w:val="00C27FDF"/>
    <w:rsid w:val="00C36CB6"/>
    <w:rsid w:val="00C415B2"/>
    <w:rsid w:val="00C46183"/>
    <w:rsid w:val="00C60A29"/>
    <w:rsid w:val="00C96ABE"/>
    <w:rsid w:val="00CF0241"/>
    <w:rsid w:val="00D40DD4"/>
    <w:rsid w:val="00D9260E"/>
    <w:rsid w:val="00DA229E"/>
    <w:rsid w:val="00DB0C3B"/>
    <w:rsid w:val="00E229EF"/>
    <w:rsid w:val="00E326A4"/>
    <w:rsid w:val="00E45935"/>
    <w:rsid w:val="00E465C4"/>
    <w:rsid w:val="00E57A76"/>
    <w:rsid w:val="00EA5337"/>
    <w:rsid w:val="00F251AB"/>
    <w:rsid w:val="00FC1137"/>
    <w:rsid w:val="00FD599A"/>
    <w:rsid w:val="00FE4449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364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23643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sid w:val="006476ED"/>
    <w:rPr>
      <w:color w:val="0000FF"/>
      <w:u w:val="single"/>
    </w:rPr>
  </w:style>
  <w:style w:type="table" w:styleId="a6">
    <w:name w:val="Table Grid"/>
    <w:basedOn w:val="a1"/>
    <w:rsid w:val="006476E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76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7F683B"/>
    <w:pPr>
      <w:ind w:firstLineChars="200" w:firstLine="480"/>
    </w:pPr>
  </w:style>
  <w:style w:type="character" w:customStyle="1" w:styleId="aa">
    <w:name w:val="本文縮排 字元"/>
    <w:basedOn w:val="a0"/>
    <w:link w:val="a9"/>
    <w:rsid w:val="007F683B"/>
    <w:rPr>
      <w:rFonts w:ascii="Times New Roman" w:eastAsia="新細明體" w:hAnsi="Times New Roman" w:cs="Times New Roman"/>
      <w:szCs w:val="24"/>
    </w:rPr>
  </w:style>
  <w:style w:type="character" w:styleId="ab">
    <w:name w:val="Emphasis"/>
    <w:basedOn w:val="a0"/>
    <w:uiPriority w:val="20"/>
    <w:qFormat/>
    <w:rsid w:val="004841A2"/>
    <w:rPr>
      <w:i/>
      <w:iCs/>
    </w:rPr>
  </w:style>
  <w:style w:type="paragraph" w:styleId="ac">
    <w:name w:val="header"/>
    <w:basedOn w:val="a"/>
    <w:link w:val="ad"/>
    <w:uiPriority w:val="99"/>
    <w:rsid w:val="008E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E4ED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5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51CC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364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23643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sid w:val="006476ED"/>
    <w:rPr>
      <w:color w:val="0000FF"/>
      <w:u w:val="single"/>
    </w:rPr>
  </w:style>
  <w:style w:type="table" w:styleId="a6">
    <w:name w:val="Table Grid"/>
    <w:basedOn w:val="a1"/>
    <w:rsid w:val="006476E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76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7F683B"/>
    <w:pPr>
      <w:ind w:firstLineChars="200" w:firstLine="480"/>
    </w:pPr>
  </w:style>
  <w:style w:type="character" w:customStyle="1" w:styleId="aa">
    <w:name w:val="本文縮排 字元"/>
    <w:basedOn w:val="a0"/>
    <w:link w:val="a9"/>
    <w:rsid w:val="007F683B"/>
    <w:rPr>
      <w:rFonts w:ascii="Times New Roman" w:eastAsia="新細明體" w:hAnsi="Times New Roman" w:cs="Times New Roman"/>
      <w:szCs w:val="24"/>
    </w:rPr>
  </w:style>
  <w:style w:type="character" w:styleId="ab">
    <w:name w:val="Emphasis"/>
    <w:basedOn w:val="a0"/>
    <w:uiPriority w:val="20"/>
    <w:qFormat/>
    <w:rsid w:val="004841A2"/>
    <w:rPr>
      <w:i/>
      <w:iCs/>
    </w:rPr>
  </w:style>
  <w:style w:type="paragraph" w:styleId="ac">
    <w:name w:val="header"/>
    <w:basedOn w:val="a"/>
    <w:link w:val="ad"/>
    <w:uiPriority w:val="99"/>
    <w:rsid w:val="008E4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E4ED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5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51C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o.gl/yeI60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ecreation.forest.gov.tw/NC/NC_1_3.aspx?NEC_ID=sl" TargetMode="External"/><Relationship Id="rId14" Type="http://schemas.openxmlformats.org/officeDocument/2006/relationships/hyperlink" Target="mailto:slnc54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9921</dc:creator>
  <cp:lastModifiedBy>9921</cp:lastModifiedBy>
  <cp:revision>4</cp:revision>
  <cp:lastPrinted>2016-02-24T01:49:00Z</cp:lastPrinted>
  <dcterms:created xsi:type="dcterms:W3CDTF">2016-03-11T08:59:00Z</dcterms:created>
  <dcterms:modified xsi:type="dcterms:W3CDTF">2016-03-11T09:43:00Z</dcterms:modified>
</cp:coreProperties>
</file>